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6AC0" w14:textId="3945820D" w:rsidR="00485189" w:rsidRPr="00491B07" w:rsidRDefault="00485189" w:rsidP="00DB10B8">
      <w:pPr>
        <w:spacing w:after="0" w:line="240" w:lineRule="auto"/>
        <w:jc w:val="center"/>
        <w:rPr>
          <w:rFonts w:ascii="Bahnschrift" w:hAnsi="Bahnschrift" w:cs="Times New Roman"/>
          <w:b/>
          <w:bCs/>
          <w:sz w:val="30"/>
          <w:szCs w:val="30"/>
        </w:rPr>
      </w:pPr>
      <w:r w:rsidRPr="00491B07">
        <w:rPr>
          <w:rFonts w:ascii="Bahnschrift" w:hAnsi="Bahnschrift" w:cs="Times New Roman"/>
          <w:b/>
          <w:bCs/>
          <w:sz w:val="30"/>
          <w:szCs w:val="30"/>
        </w:rPr>
        <w:t>Colome City Council</w:t>
      </w:r>
      <w:r w:rsidR="00DB10B8" w:rsidRPr="00491B07">
        <w:rPr>
          <w:rFonts w:ascii="Bahnschrift" w:hAnsi="Bahnschrift" w:cs="Times New Roman"/>
          <w:b/>
          <w:bCs/>
          <w:sz w:val="30"/>
          <w:szCs w:val="30"/>
        </w:rPr>
        <w:t xml:space="preserve"> </w:t>
      </w:r>
      <w:r w:rsidRPr="00491B07">
        <w:rPr>
          <w:rFonts w:ascii="Bahnschrift" w:hAnsi="Bahnschrift" w:cs="Times New Roman"/>
          <w:b/>
          <w:bCs/>
          <w:sz w:val="30"/>
          <w:szCs w:val="30"/>
        </w:rPr>
        <w:t>Regular Meeting</w:t>
      </w:r>
    </w:p>
    <w:p w14:paraId="302628EF" w14:textId="07863B0C" w:rsidR="00485189" w:rsidRPr="00491B07" w:rsidRDefault="004E255D" w:rsidP="00485189">
      <w:pPr>
        <w:spacing w:after="0" w:line="240" w:lineRule="auto"/>
        <w:jc w:val="center"/>
        <w:rPr>
          <w:rFonts w:ascii="Bahnschrift" w:hAnsi="Bahnschrift" w:cs="Times New Roman"/>
          <w:b/>
          <w:bCs/>
          <w:sz w:val="30"/>
          <w:szCs w:val="30"/>
        </w:rPr>
      </w:pPr>
      <w:r w:rsidRPr="00491B07">
        <w:rPr>
          <w:rFonts w:ascii="Bahnschrift" w:hAnsi="Bahnschrift" w:cs="Times New Roman"/>
          <w:b/>
          <w:bCs/>
          <w:sz w:val="30"/>
          <w:szCs w:val="30"/>
        </w:rPr>
        <w:t>Tuesday February 6</w:t>
      </w:r>
      <w:r w:rsidR="00A100CF" w:rsidRPr="00491B07">
        <w:rPr>
          <w:rFonts w:ascii="Bahnschrift" w:hAnsi="Bahnschrift" w:cs="Times New Roman"/>
          <w:b/>
          <w:bCs/>
          <w:sz w:val="30"/>
          <w:szCs w:val="30"/>
          <w:vertAlign w:val="superscript"/>
        </w:rPr>
        <w:t>th</w:t>
      </w:r>
      <w:r w:rsidR="00485189" w:rsidRPr="00491B07">
        <w:rPr>
          <w:rFonts w:ascii="Bahnschrift" w:hAnsi="Bahnschrift" w:cs="Times New Roman"/>
          <w:b/>
          <w:bCs/>
          <w:sz w:val="30"/>
          <w:szCs w:val="30"/>
        </w:rPr>
        <w:t>, 202</w:t>
      </w:r>
      <w:r w:rsidR="00E12952" w:rsidRPr="00491B07">
        <w:rPr>
          <w:rFonts w:ascii="Bahnschrift" w:hAnsi="Bahnschrift" w:cs="Times New Roman"/>
          <w:b/>
          <w:bCs/>
          <w:sz w:val="30"/>
          <w:szCs w:val="30"/>
        </w:rPr>
        <w:t>4</w:t>
      </w:r>
      <w:r w:rsidR="00485189" w:rsidRPr="00491B07">
        <w:rPr>
          <w:rFonts w:ascii="Bahnschrift" w:hAnsi="Bahnschrift" w:cs="Times New Roman"/>
          <w:b/>
          <w:bCs/>
          <w:sz w:val="30"/>
          <w:szCs w:val="30"/>
        </w:rPr>
        <w:t xml:space="preserve"> @ 7:00 P.M.</w:t>
      </w:r>
    </w:p>
    <w:p w14:paraId="42FD22DB" w14:textId="77777777" w:rsidR="00485189" w:rsidRPr="00491B07" w:rsidRDefault="00485189" w:rsidP="00485189">
      <w:pPr>
        <w:spacing w:after="0" w:line="240" w:lineRule="auto"/>
        <w:jc w:val="center"/>
        <w:rPr>
          <w:rFonts w:ascii="Bahnschrift" w:hAnsi="Bahnschrift" w:cs="Times New Roman"/>
          <w:b/>
          <w:bCs/>
          <w:sz w:val="30"/>
          <w:szCs w:val="30"/>
        </w:rPr>
      </w:pPr>
      <w:r w:rsidRPr="00491B07">
        <w:rPr>
          <w:rFonts w:ascii="Bahnschrift" w:hAnsi="Bahnschrift" w:cs="Times New Roman"/>
          <w:b/>
          <w:bCs/>
          <w:sz w:val="30"/>
          <w:szCs w:val="30"/>
        </w:rPr>
        <w:t>City Hall, 114 W 3</w:t>
      </w:r>
      <w:r w:rsidRPr="00491B07">
        <w:rPr>
          <w:rFonts w:ascii="Bahnschrift" w:hAnsi="Bahnschrift" w:cs="Times New Roman"/>
          <w:b/>
          <w:bCs/>
          <w:sz w:val="30"/>
          <w:szCs w:val="30"/>
          <w:vertAlign w:val="superscript"/>
        </w:rPr>
        <w:t>rd</w:t>
      </w:r>
      <w:r w:rsidRPr="00491B07">
        <w:rPr>
          <w:rFonts w:ascii="Bahnschrift" w:hAnsi="Bahnschrift" w:cs="Times New Roman"/>
          <w:b/>
          <w:bCs/>
          <w:sz w:val="30"/>
          <w:szCs w:val="30"/>
        </w:rPr>
        <w:t xml:space="preserve"> ST, Colome, SD 57528</w:t>
      </w:r>
    </w:p>
    <w:p w14:paraId="57F4326F" w14:textId="77777777" w:rsidR="00C855D9" w:rsidRPr="00491B07" w:rsidRDefault="00C855D9" w:rsidP="007A5A87">
      <w:pPr>
        <w:spacing w:after="0"/>
        <w:rPr>
          <w:rFonts w:ascii="Bahnschrift" w:hAnsi="Bahnschrift" w:cs="Times New Roman"/>
          <w:b/>
          <w:bCs/>
          <w:sz w:val="28"/>
          <w:szCs w:val="28"/>
        </w:rPr>
      </w:pPr>
    </w:p>
    <w:p w14:paraId="437428EB" w14:textId="77777777" w:rsidR="003018B0" w:rsidRPr="00491B07" w:rsidRDefault="00485189" w:rsidP="00F35BC8">
      <w:pPr>
        <w:pStyle w:val="ListParagraph"/>
        <w:numPr>
          <w:ilvl w:val="0"/>
          <w:numId w:val="1"/>
        </w:numPr>
        <w:spacing w:after="100" w:afterAutospacing="1" w:line="276" w:lineRule="auto"/>
        <w:jc w:val="both"/>
        <w:rPr>
          <w:rFonts w:ascii="Bahnschrift" w:eastAsia="Times New Roman" w:hAnsi="Bahnschrift" w:cstheme="minorHAnsi"/>
          <w:b/>
          <w:bCs/>
          <w:color w:val="000000"/>
          <w:sz w:val="26"/>
          <w:szCs w:val="26"/>
        </w:rPr>
      </w:pPr>
      <w:r w:rsidRPr="00491B07">
        <w:rPr>
          <w:rFonts w:ascii="Bahnschrift" w:eastAsia="Times New Roman" w:hAnsi="Bahnschrift" w:cstheme="minorHAnsi"/>
          <w:b/>
          <w:bCs/>
          <w:color w:val="000000"/>
          <w:sz w:val="26"/>
          <w:szCs w:val="26"/>
        </w:rPr>
        <w:t>CALL MEETING TO ORDER</w:t>
      </w:r>
      <w:r w:rsidR="00375823" w:rsidRPr="00491B07">
        <w:rPr>
          <w:rFonts w:ascii="Bahnschrift" w:eastAsia="Times New Roman" w:hAnsi="Bahnschrift" w:cstheme="minorHAnsi"/>
          <w:b/>
          <w:bCs/>
          <w:color w:val="000000"/>
          <w:sz w:val="26"/>
          <w:szCs w:val="26"/>
        </w:rPr>
        <w:t xml:space="preserve">/ </w:t>
      </w:r>
      <w:r w:rsidRPr="00491B07">
        <w:rPr>
          <w:rFonts w:ascii="Bahnschrift" w:eastAsia="Times New Roman" w:hAnsi="Bahnschrift" w:cstheme="minorHAnsi"/>
          <w:b/>
          <w:bCs/>
          <w:color w:val="000000"/>
          <w:sz w:val="26"/>
          <w:szCs w:val="26"/>
        </w:rPr>
        <w:t>ROLL CALL</w:t>
      </w:r>
    </w:p>
    <w:p w14:paraId="541B8EA1" w14:textId="5840A7DA" w:rsidR="00485189" w:rsidRPr="00491B07" w:rsidRDefault="00A100CF" w:rsidP="00F35BC8">
      <w:pPr>
        <w:pStyle w:val="ListParagraph"/>
        <w:spacing w:after="100" w:afterAutospacing="1" w:line="276" w:lineRule="auto"/>
        <w:jc w:val="both"/>
        <w:rPr>
          <w:rFonts w:ascii="Bahnschrift" w:eastAsia="Times New Roman" w:hAnsi="Bahnschrift" w:cs="Times New Roman"/>
          <w:color w:val="000000"/>
          <w:sz w:val="24"/>
          <w:szCs w:val="24"/>
        </w:rPr>
      </w:pPr>
      <w:r w:rsidRPr="00491B07">
        <w:rPr>
          <w:rFonts w:ascii="Bahnschrift" w:eastAsia="Times New Roman" w:hAnsi="Bahnschrift" w:cstheme="minorHAnsi"/>
          <w:color w:val="000000"/>
          <w:sz w:val="27"/>
          <w:szCs w:val="27"/>
        </w:rPr>
        <w:t xml:space="preserve"> </w:t>
      </w:r>
      <w:r w:rsidR="00485189" w:rsidRPr="00491B07">
        <w:rPr>
          <w:rFonts w:ascii="Bahnschrift" w:eastAsia="Times New Roman" w:hAnsi="Bahnschrift" w:cs="Times New Roman"/>
          <w:color w:val="000000"/>
          <w:sz w:val="24"/>
          <w:szCs w:val="24"/>
        </w:rPr>
        <w:t xml:space="preserve">Beckers ___ Dougherty ___ Duffy ___ Heese___ Leighton ___Nelsen ___ </w:t>
      </w:r>
    </w:p>
    <w:p w14:paraId="0DF8C774" w14:textId="77777777" w:rsidR="00147012" w:rsidRPr="00491B07" w:rsidRDefault="00147012" w:rsidP="00F35BC8">
      <w:pPr>
        <w:pStyle w:val="ListParagraph"/>
        <w:spacing w:after="100" w:afterAutospacing="1" w:line="276" w:lineRule="auto"/>
        <w:jc w:val="both"/>
        <w:rPr>
          <w:rFonts w:ascii="Bahnschrift" w:eastAsia="Times New Roman" w:hAnsi="Bahnschrift" w:cstheme="minorHAnsi"/>
          <w:color w:val="000000"/>
          <w:sz w:val="12"/>
          <w:szCs w:val="12"/>
        </w:rPr>
      </w:pPr>
    </w:p>
    <w:p w14:paraId="0251956D" w14:textId="66E1DD98" w:rsidR="007B52D2" w:rsidRPr="00491B07" w:rsidRDefault="00485189" w:rsidP="00F35BC8">
      <w:pPr>
        <w:pStyle w:val="ListParagraph"/>
        <w:spacing w:line="276" w:lineRule="auto"/>
        <w:jc w:val="both"/>
        <w:rPr>
          <w:rFonts w:ascii="Bahnschrift" w:hAnsi="Bahnschrift" w:cstheme="minorHAnsi"/>
          <w:color w:val="000000"/>
          <w:sz w:val="27"/>
          <w:szCs w:val="27"/>
        </w:rPr>
      </w:pPr>
      <w:r w:rsidRPr="00491B07">
        <w:rPr>
          <w:rFonts w:ascii="Bahnschrift" w:hAnsi="Bahnschrift" w:cstheme="minorHAnsi"/>
          <w:color w:val="000000"/>
          <w:sz w:val="27"/>
          <w:szCs w:val="27"/>
        </w:rPr>
        <w:t>PLEDGE OF ALLEGIANCE</w:t>
      </w:r>
    </w:p>
    <w:p w14:paraId="681D7D79" w14:textId="77777777" w:rsidR="0003096E" w:rsidRPr="00491B07" w:rsidRDefault="00F30681"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AGENDA CORRECTIONS/ADDITIONS/APPROVAL</w:t>
      </w:r>
    </w:p>
    <w:p w14:paraId="6A9A2A3A" w14:textId="77777777" w:rsidR="009F122F" w:rsidRPr="00D56263" w:rsidRDefault="009F122F" w:rsidP="00F35BC8">
      <w:pPr>
        <w:pStyle w:val="ListParagraph"/>
        <w:spacing w:line="276" w:lineRule="auto"/>
        <w:jc w:val="both"/>
        <w:rPr>
          <w:rFonts w:ascii="Bahnschrift" w:hAnsi="Bahnschrift" w:cstheme="minorHAnsi"/>
          <w:sz w:val="12"/>
          <w:szCs w:val="12"/>
        </w:rPr>
      </w:pPr>
    </w:p>
    <w:p w14:paraId="6A26ED89" w14:textId="77777777" w:rsidR="001F3B2F" w:rsidRPr="00491B07" w:rsidRDefault="001F3B2F"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APPROVAL OF MINUTES</w:t>
      </w:r>
    </w:p>
    <w:p w14:paraId="3D4A423E" w14:textId="182CAD42" w:rsidR="004D7163" w:rsidRPr="00491B07" w:rsidRDefault="009F74CB" w:rsidP="00F35BC8">
      <w:pPr>
        <w:pStyle w:val="ListParagraph"/>
        <w:numPr>
          <w:ilvl w:val="0"/>
          <w:numId w:val="4"/>
        </w:numPr>
        <w:spacing w:line="240" w:lineRule="auto"/>
        <w:jc w:val="both"/>
        <w:rPr>
          <w:rFonts w:ascii="Bahnschrift" w:hAnsi="Bahnschrift" w:cstheme="minorHAnsi"/>
          <w:sz w:val="24"/>
          <w:szCs w:val="24"/>
        </w:rPr>
      </w:pPr>
      <w:r w:rsidRPr="00491B07">
        <w:rPr>
          <w:rFonts w:ascii="Bahnschrift" w:hAnsi="Bahnschrift" w:cstheme="minorHAnsi"/>
          <w:sz w:val="24"/>
          <w:szCs w:val="24"/>
        </w:rPr>
        <w:t>Regular Meeting-</w:t>
      </w:r>
      <w:r w:rsidR="00E21E8B" w:rsidRPr="00491B07">
        <w:rPr>
          <w:rFonts w:ascii="Bahnschrift" w:hAnsi="Bahnschrift" w:cstheme="minorHAnsi"/>
          <w:sz w:val="24"/>
          <w:szCs w:val="24"/>
        </w:rPr>
        <w:t>January 8</w:t>
      </w:r>
      <w:r w:rsidR="004D7163" w:rsidRPr="00491B07">
        <w:rPr>
          <w:rFonts w:ascii="Bahnschrift" w:hAnsi="Bahnschrift" w:cstheme="minorHAnsi"/>
          <w:sz w:val="24"/>
          <w:szCs w:val="24"/>
          <w:vertAlign w:val="superscript"/>
        </w:rPr>
        <w:t>th</w:t>
      </w:r>
      <w:r w:rsidR="004D7163" w:rsidRPr="00491B07">
        <w:rPr>
          <w:rFonts w:ascii="Bahnschrift" w:hAnsi="Bahnschrift" w:cstheme="minorHAnsi"/>
          <w:sz w:val="24"/>
          <w:szCs w:val="24"/>
        </w:rPr>
        <w:t>, 202</w:t>
      </w:r>
      <w:r w:rsidR="004E255D" w:rsidRPr="00491B07">
        <w:rPr>
          <w:rFonts w:ascii="Bahnschrift" w:hAnsi="Bahnschrift" w:cstheme="minorHAnsi"/>
          <w:sz w:val="24"/>
          <w:szCs w:val="24"/>
        </w:rPr>
        <w:t>4</w:t>
      </w:r>
    </w:p>
    <w:p w14:paraId="00F8BC63" w14:textId="77777777" w:rsidR="009F122F" w:rsidRPr="00D56263" w:rsidRDefault="009F122F" w:rsidP="00F35BC8">
      <w:pPr>
        <w:pStyle w:val="ListParagraph"/>
        <w:spacing w:line="276" w:lineRule="auto"/>
        <w:ind w:left="1440"/>
        <w:jc w:val="both"/>
        <w:rPr>
          <w:rFonts w:ascii="Bahnschrift" w:hAnsi="Bahnschrift" w:cstheme="minorHAnsi"/>
          <w:sz w:val="12"/>
          <w:szCs w:val="12"/>
        </w:rPr>
      </w:pPr>
    </w:p>
    <w:p w14:paraId="09D2230A" w14:textId="55FE0C64" w:rsidR="00154FD9" w:rsidRPr="00491B07" w:rsidRDefault="00FF7D67" w:rsidP="00F35BC8">
      <w:pPr>
        <w:pStyle w:val="ListParagraph"/>
        <w:numPr>
          <w:ilvl w:val="0"/>
          <w:numId w:val="1"/>
        </w:numPr>
        <w:spacing w:after="0" w:line="276" w:lineRule="auto"/>
        <w:jc w:val="both"/>
        <w:rPr>
          <w:rFonts w:ascii="Bahnschrift" w:hAnsi="Bahnschrift" w:cstheme="minorHAnsi"/>
          <w:sz w:val="27"/>
          <w:szCs w:val="27"/>
        </w:rPr>
      </w:pPr>
      <w:r w:rsidRPr="00491B07">
        <w:rPr>
          <w:rFonts w:ascii="Bahnschrift" w:hAnsi="Bahnschrift" w:cstheme="minorHAnsi"/>
          <w:b/>
          <w:bCs/>
          <w:color w:val="000000"/>
          <w:sz w:val="26"/>
          <w:szCs w:val="26"/>
        </w:rPr>
        <w:t xml:space="preserve">PUBLIC </w:t>
      </w:r>
      <w:r w:rsidR="00B50FCE" w:rsidRPr="00491B07">
        <w:rPr>
          <w:rFonts w:ascii="Bahnschrift" w:hAnsi="Bahnschrift" w:cstheme="minorHAnsi"/>
          <w:b/>
          <w:bCs/>
          <w:color w:val="000000"/>
          <w:sz w:val="26"/>
          <w:szCs w:val="26"/>
        </w:rPr>
        <w:t>FORUM/ VISITORS</w:t>
      </w:r>
      <w:r w:rsidR="00881C3B" w:rsidRPr="00491B07">
        <w:rPr>
          <w:rFonts w:ascii="Bahnschrift" w:hAnsi="Bahnschrift" w:cstheme="minorHAnsi"/>
          <w:b/>
          <w:bCs/>
          <w:color w:val="000000"/>
          <w:sz w:val="26"/>
          <w:szCs w:val="26"/>
        </w:rPr>
        <w:t xml:space="preserve"> (5-min time limit)</w:t>
      </w:r>
      <w:r w:rsidR="0065117A" w:rsidRPr="00491B07">
        <w:rPr>
          <w:rFonts w:ascii="Bahnschrift" w:hAnsi="Bahnschrift" w:cstheme="majorHAnsi"/>
        </w:rPr>
        <w:t xml:space="preserve"> </w:t>
      </w:r>
      <w:r w:rsidR="0065117A" w:rsidRPr="00491B07">
        <w:rPr>
          <w:rFonts w:ascii="Bahnschrift" w:hAnsi="Bahnschrift" w:cstheme="majorHAnsi"/>
          <w:i/>
          <w:iCs/>
          <w:sz w:val="18"/>
          <w:szCs w:val="18"/>
        </w:rPr>
        <w:t>A time for the members of the public to discuss or express concerns to the Council on any issue not on the agenda. No items will be added to the agenda per State Statue</w:t>
      </w:r>
    </w:p>
    <w:p w14:paraId="2009532F" w14:textId="641DA3EA" w:rsidR="004871BF" w:rsidRPr="00970D62" w:rsidRDefault="009018D8" w:rsidP="004871BF">
      <w:pPr>
        <w:pStyle w:val="ListParagraph"/>
        <w:numPr>
          <w:ilvl w:val="0"/>
          <w:numId w:val="8"/>
        </w:numPr>
        <w:spacing w:line="276" w:lineRule="auto"/>
        <w:jc w:val="both"/>
        <w:rPr>
          <w:rFonts w:ascii="Bahnschrift" w:hAnsi="Bahnschrift" w:cstheme="minorHAnsi"/>
          <w:sz w:val="24"/>
          <w:szCs w:val="24"/>
        </w:rPr>
      </w:pPr>
      <w:r w:rsidRPr="00491B07">
        <w:rPr>
          <w:rFonts w:ascii="Bahnschrift" w:hAnsi="Bahnschrift" w:cstheme="minorHAnsi"/>
          <w:sz w:val="24"/>
          <w:szCs w:val="24"/>
        </w:rPr>
        <w:t xml:space="preserve">Richard </w:t>
      </w:r>
      <w:proofErr w:type="spellStart"/>
      <w:r w:rsidRPr="00491B07">
        <w:rPr>
          <w:rFonts w:ascii="Bahnschrift" w:hAnsi="Bahnschrift" w:cstheme="minorHAnsi"/>
          <w:sz w:val="24"/>
          <w:szCs w:val="24"/>
        </w:rPr>
        <w:t>Papousek</w:t>
      </w:r>
      <w:proofErr w:type="spellEnd"/>
      <w:r w:rsidR="00F64554" w:rsidRPr="00491B07">
        <w:rPr>
          <w:rFonts w:ascii="Bahnschrift" w:hAnsi="Bahnschrift" w:cstheme="minorHAnsi"/>
          <w:sz w:val="24"/>
          <w:szCs w:val="24"/>
        </w:rPr>
        <w:t>-</w:t>
      </w:r>
      <w:r w:rsidR="00F64554" w:rsidRPr="00491B07">
        <w:rPr>
          <w:rFonts w:ascii="Bahnschrift" w:hAnsi="Bahnschrift" w:cstheme="minorHAnsi"/>
          <w:i/>
          <w:iCs/>
          <w:sz w:val="18"/>
          <w:szCs w:val="18"/>
        </w:rPr>
        <w:t>Allowed more than 5 minutes if needed.</w:t>
      </w:r>
    </w:p>
    <w:p w14:paraId="7F19C30B" w14:textId="2562DE4C" w:rsidR="000177AD" w:rsidRPr="00464876" w:rsidRDefault="000177AD" w:rsidP="00464876">
      <w:pPr>
        <w:pStyle w:val="ListParagraph"/>
        <w:numPr>
          <w:ilvl w:val="0"/>
          <w:numId w:val="8"/>
        </w:numPr>
        <w:spacing w:line="276" w:lineRule="auto"/>
        <w:jc w:val="both"/>
        <w:rPr>
          <w:rFonts w:ascii="Bahnschrift" w:hAnsi="Bahnschrift" w:cstheme="minorHAnsi"/>
          <w:sz w:val="24"/>
          <w:szCs w:val="24"/>
        </w:rPr>
      </w:pPr>
      <w:r w:rsidRPr="00464876">
        <w:rPr>
          <w:rFonts w:ascii="Bahnschrift" w:hAnsi="Bahnschrift" w:cstheme="minorHAnsi"/>
          <w:sz w:val="24"/>
          <w:szCs w:val="24"/>
        </w:rPr>
        <w:t>Kurtis Attebe</w:t>
      </w:r>
      <w:r w:rsidR="00D71F25" w:rsidRPr="00464876">
        <w:rPr>
          <w:rFonts w:ascii="Bahnschrift" w:hAnsi="Bahnschrift" w:cstheme="minorHAnsi"/>
          <w:sz w:val="24"/>
          <w:szCs w:val="24"/>
        </w:rPr>
        <w:t>r</w:t>
      </w:r>
      <w:r w:rsidRPr="00464876">
        <w:rPr>
          <w:rFonts w:ascii="Bahnschrift" w:hAnsi="Bahnschrift" w:cstheme="minorHAnsi"/>
          <w:sz w:val="24"/>
          <w:szCs w:val="24"/>
        </w:rPr>
        <w:t>ry</w:t>
      </w:r>
      <w:r w:rsidR="00DE2518" w:rsidRPr="00464876">
        <w:rPr>
          <w:rFonts w:ascii="Bahnschrift" w:hAnsi="Bahnschrift" w:cstheme="minorHAnsi"/>
          <w:i/>
          <w:iCs/>
          <w:sz w:val="18"/>
          <w:szCs w:val="18"/>
        </w:rPr>
        <w:t xml:space="preserve">- Allowed more than 5 minutes if </w:t>
      </w:r>
      <w:r w:rsidR="003512F1" w:rsidRPr="00464876">
        <w:rPr>
          <w:rFonts w:ascii="Bahnschrift" w:hAnsi="Bahnschrift" w:cstheme="minorHAnsi"/>
          <w:i/>
          <w:iCs/>
          <w:sz w:val="18"/>
          <w:szCs w:val="18"/>
        </w:rPr>
        <w:t>needed.</w:t>
      </w:r>
    </w:p>
    <w:p w14:paraId="0D6C0240" w14:textId="77777777" w:rsidR="00154FD9" w:rsidRPr="00D56263" w:rsidRDefault="00154FD9" w:rsidP="00F35BC8">
      <w:pPr>
        <w:pStyle w:val="ListParagraph"/>
        <w:spacing w:after="0" w:line="240" w:lineRule="auto"/>
        <w:jc w:val="both"/>
        <w:rPr>
          <w:rFonts w:ascii="Bahnschrift" w:hAnsi="Bahnschrift" w:cstheme="minorHAnsi"/>
          <w:sz w:val="12"/>
          <w:szCs w:val="12"/>
        </w:rPr>
      </w:pPr>
    </w:p>
    <w:p w14:paraId="09D80790" w14:textId="211A5240" w:rsidR="000A171D" w:rsidRPr="00491B07" w:rsidRDefault="000A171D" w:rsidP="00F35BC8">
      <w:pPr>
        <w:pStyle w:val="ListParagraph"/>
        <w:numPr>
          <w:ilvl w:val="0"/>
          <w:numId w:val="1"/>
        </w:numPr>
        <w:spacing w:after="0" w:line="240" w:lineRule="auto"/>
        <w:jc w:val="both"/>
        <w:rPr>
          <w:rFonts w:ascii="Bahnschrift" w:hAnsi="Bahnschrift" w:cstheme="minorHAnsi"/>
          <w:b/>
          <w:bCs/>
          <w:sz w:val="26"/>
          <w:szCs w:val="26"/>
        </w:rPr>
      </w:pPr>
      <w:r w:rsidRPr="00491B07">
        <w:rPr>
          <w:rFonts w:ascii="Bahnschrift" w:hAnsi="Bahnschrift" w:cstheme="minorHAnsi"/>
          <w:b/>
          <w:bCs/>
          <w:sz w:val="26"/>
          <w:szCs w:val="26"/>
        </w:rPr>
        <w:t>DEPARTMENT REPORTS</w:t>
      </w:r>
    </w:p>
    <w:p w14:paraId="60DF196F" w14:textId="77777777" w:rsidR="00F80D03" w:rsidRPr="00A7691A" w:rsidRDefault="00CC14B9" w:rsidP="00F35BC8">
      <w:pPr>
        <w:pStyle w:val="ListParagraph"/>
        <w:numPr>
          <w:ilvl w:val="0"/>
          <w:numId w:val="10"/>
        </w:numPr>
        <w:spacing w:after="0" w:line="240" w:lineRule="auto"/>
        <w:jc w:val="both"/>
        <w:rPr>
          <w:rFonts w:ascii="Bahnschrift" w:hAnsi="Bahnschrift" w:cstheme="minorHAnsi"/>
          <w:sz w:val="24"/>
          <w:szCs w:val="24"/>
        </w:rPr>
      </w:pPr>
      <w:r w:rsidRPr="00A7691A">
        <w:rPr>
          <w:rFonts w:ascii="Bahnschrift" w:hAnsi="Bahnschrift" w:cstheme="minorHAnsi"/>
          <w:sz w:val="24"/>
          <w:szCs w:val="24"/>
        </w:rPr>
        <w:t>Utility Manager</w:t>
      </w:r>
    </w:p>
    <w:p w14:paraId="0A84B42F" w14:textId="77777777" w:rsidR="00F80D03" w:rsidRPr="00A7691A" w:rsidRDefault="000D6687" w:rsidP="00F35BC8">
      <w:pPr>
        <w:pStyle w:val="ListParagraph"/>
        <w:numPr>
          <w:ilvl w:val="0"/>
          <w:numId w:val="9"/>
        </w:numPr>
        <w:spacing w:after="0" w:line="240" w:lineRule="auto"/>
        <w:jc w:val="both"/>
        <w:rPr>
          <w:rFonts w:ascii="Bahnschrift" w:hAnsi="Bahnschrift" w:cstheme="minorHAnsi"/>
          <w:sz w:val="24"/>
          <w:szCs w:val="24"/>
        </w:rPr>
      </w:pPr>
      <w:r w:rsidRPr="00A7691A">
        <w:rPr>
          <w:rFonts w:ascii="Bahnschrift" w:hAnsi="Bahnschrift" w:cstheme="minorHAnsi"/>
          <w:sz w:val="24"/>
          <w:szCs w:val="24"/>
        </w:rPr>
        <w:t xml:space="preserve">Scrap </w:t>
      </w:r>
      <w:proofErr w:type="gramStart"/>
      <w:r w:rsidRPr="00A7691A">
        <w:rPr>
          <w:rFonts w:ascii="Bahnschrift" w:hAnsi="Bahnschrift" w:cstheme="minorHAnsi"/>
          <w:sz w:val="24"/>
          <w:szCs w:val="24"/>
        </w:rPr>
        <w:t>metal</w:t>
      </w:r>
      <w:proofErr w:type="gramEnd"/>
      <w:r w:rsidRPr="00A7691A">
        <w:rPr>
          <w:rFonts w:ascii="Bahnschrift" w:hAnsi="Bahnschrift" w:cstheme="minorHAnsi"/>
          <w:sz w:val="24"/>
          <w:szCs w:val="24"/>
        </w:rPr>
        <w:t xml:space="preserve"> </w:t>
      </w:r>
    </w:p>
    <w:p w14:paraId="0B969DA9" w14:textId="77777777" w:rsidR="00F80D03" w:rsidRPr="00A7691A" w:rsidRDefault="000D6687" w:rsidP="00F35BC8">
      <w:pPr>
        <w:pStyle w:val="ListParagraph"/>
        <w:numPr>
          <w:ilvl w:val="0"/>
          <w:numId w:val="9"/>
        </w:numPr>
        <w:spacing w:after="0" w:line="240" w:lineRule="auto"/>
        <w:jc w:val="both"/>
        <w:rPr>
          <w:rFonts w:ascii="Bahnschrift" w:hAnsi="Bahnschrift" w:cstheme="minorHAnsi"/>
          <w:sz w:val="24"/>
          <w:szCs w:val="24"/>
        </w:rPr>
      </w:pPr>
      <w:r w:rsidRPr="00A7691A">
        <w:rPr>
          <w:rFonts w:ascii="Bahnschrift" w:hAnsi="Bahnschrift" w:cstheme="minorHAnsi"/>
          <w:sz w:val="24"/>
          <w:szCs w:val="24"/>
        </w:rPr>
        <w:t xml:space="preserve">Post hole </w:t>
      </w:r>
      <w:proofErr w:type="gramStart"/>
      <w:r w:rsidRPr="00A7691A">
        <w:rPr>
          <w:rFonts w:ascii="Bahnschrift" w:hAnsi="Bahnschrift" w:cstheme="minorHAnsi"/>
          <w:sz w:val="24"/>
          <w:szCs w:val="24"/>
        </w:rPr>
        <w:t>digger</w:t>
      </w:r>
      <w:proofErr w:type="gramEnd"/>
    </w:p>
    <w:p w14:paraId="61B71990" w14:textId="77777777" w:rsidR="004B3E8F" w:rsidRPr="00A7691A" w:rsidRDefault="000D6687" w:rsidP="00F35BC8">
      <w:pPr>
        <w:pStyle w:val="ListParagraph"/>
        <w:numPr>
          <w:ilvl w:val="0"/>
          <w:numId w:val="9"/>
        </w:numPr>
        <w:spacing w:after="0" w:line="240" w:lineRule="auto"/>
        <w:jc w:val="both"/>
        <w:rPr>
          <w:rFonts w:ascii="Bahnschrift" w:hAnsi="Bahnschrift" w:cstheme="minorHAnsi"/>
          <w:sz w:val="24"/>
          <w:szCs w:val="24"/>
        </w:rPr>
      </w:pPr>
      <w:r w:rsidRPr="00A7691A">
        <w:rPr>
          <w:rFonts w:ascii="Bahnschrift" w:hAnsi="Bahnschrift" w:cstheme="minorHAnsi"/>
          <w:sz w:val="24"/>
          <w:szCs w:val="24"/>
        </w:rPr>
        <w:t xml:space="preserve">Grapple </w:t>
      </w:r>
      <w:proofErr w:type="gramStart"/>
      <w:r w:rsidRPr="00A7691A">
        <w:rPr>
          <w:rFonts w:ascii="Bahnschrift" w:hAnsi="Bahnschrift" w:cstheme="minorHAnsi"/>
          <w:sz w:val="24"/>
          <w:szCs w:val="24"/>
        </w:rPr>
        <w:t>bucket</w:t>
      </w:r>
      <w:proofErr w:type="gramEnd"/>
    </w:p>
    <w:p w14:paraId="091EF113" w14:textId="5CEC0614" w:rsidR="000D6687" w:rsidRPr="00A7691A" w:rsidRDefault="004B3E8F" w:rsidP="00F35BC8">
      <w:pPr>
        <w:pStyle w:val="ListParagraph"/>
        <w:numPr>
          <w:ilvl w:val="0"/>
          <w:numId w:val="9"/>
        </w:numPr>
        <w:spacing w:after="0" w:line="240" w:lineRule="auto"/>
        <w:jc w:val="both"/>
        <w:rPr>
          <w:rFonts w:ascii="Bahnschrift" w:hAnsi="Bahnschrift" w:cstheme="minorHAnsi"/>
          <w:sz w:val="24"/>
          <w:szCs w:val="24"/>
        </w:rPr>
      </w:pPr>
      <w:r w:rsidRPr="00A7691A">
        <w:rPr>
          <w:rFonts w:ascii="Bahnschrift" w:hAnsi="Bahnschrift" w:cstheme="minorHAnsi"/>
          <w:sz w:val="24"/>
          <w:szCs w:val="24"/>
        </w:rPr>
        <w:t>2024 Street Repairs</w:t>
      </w:r>
    </w:p>
    <w:p w14:paraId="6ADD04B7" w14:textId="77777777" w:rsidR="009F122F" w:rsidRPr="00D56263" w:rsidRDefault="009F122F" w:rsidP="00F35BC8">
      <w:pPr>
        <w:spacing w:after="0" w:line="240" w:lineRule="auto"/>
        <w:jc w:val="both"/>
        <w:rPr>
          <w:rFonts w:ascii="Bahnschrift" w:hAnsi="Bahnschrift" w:cstheme="minorHAnsi"/>
          <w:sz w:val="12"/>
          <w:szCs w:val="12"/>
        </w:rPr>
      </w:pPr>
    </w:p>
    <w:p w14:paraId="5FBA8E5C" w14:textId="61A950CE" w:rsidR="00A4660F" w:rsidRPr="00491B07" w:rsidRDefault="0041799C" w:rsidP="00F35BC8">
      <w:pPr>
        <w:pStyle w:val="ListParagraph"/>
        <w:numPr>
          <w:ilvl w:val="0"/>
          <w:numId w:val="1"/>
        </w:numPr>
        <w:spacing w:after="0" w:line="240" w:lineRule="auto"/>
        <w:jc w:val="both"/>
        <w:rPr>
          <w:rFonts w:ascii="Bahnschrift" w:hAnsi="Bahnschrift" w:cstheme="minorHAnsi"/>
          <w:b/>
          <w:bCs/>
          <w:i/>
          <w:iCs/>
          <w:sz w:val="27"/>
          <w:szCs w:val="27"/>
        </w:rPr>
      </w:pPr>
      <w:r w:rsidRPr="00491B07">
        <w:rPr>
          <w:rFonts w:ascii="Bahnschrift" w:hAnsi="Bahnschrift" w:cstheme="minorHAnsi"/>
          <w:b/>
          <w:bCs/>
          <w:sz w:val="26"/>
          <w:szCs w:val="26"/>
        </w:rPr>
        <w:t>COMMITTEE REPORTS</w:t>
      </w:r>
      <w:r w:rsidR="0096047A" w:rsidRPr="00491B07">
        <w:rPr>
          <w:rFonts w:ascii="Bahnschrift" w:hAnsi="Bahnschrift" w:cstheme="minorHAnsi"/>
          <w:b/>
          <w:bCs/>
          <w:sz w:val="27"/>
          <w:szCs w:val="27"/>
        </w:rPr>
        <w:t xml:space="preserve"> </w:t>
      </w:r>
      <w:r w:rsidR="008F4EAE" w:rsidRPr="00491B07">
        <w:rPr>
          <w:rFonts w:ascii="Bahnschrift" w:hAnsi="Bahnschrift" w:cstheme="minorHAnsi"/>
          <w:i/>
          <w:iCs/>
          <w:sz w:val="18"/>
          <w:szCs w:val="18"/>
        </w:rPr>
        <w:t xml:space="preserve">anything brought to the attention of the committee’s that is NOT on the </w:t>
      </w:r>
      <w:r w:rsidR="00241B2C" w:rsidRPr="00491B07">
        <w:rPr>
          <w:rFonts w:ascii="Bahnschrift" w:hAnsi="Bahnschrift" w:cstheme="minorHAnsi"/>
          <w:i/>
          <w:iCs/>
          <w:sz w:val="18"/>
          <w:szCs w:val="18"/>
        </w:rPr>
        <w:t>agenda.</w:t>
      </w:r>
    </w:p>
    <w:p w14:paraId="3B1711CA" w14:textId="77777777" w:rsidR="009F122F" w:rsidRPr="00D56263" w:rsidRDefault="009F122F" w:rsidP="00F35BC8">
      <w:pPr>
        <w:spacing w:after="0" w:line="240" w:lineRule="auto"/>
        <w:jc w:val="both"/>
        <w:rPr>
          <w:rFonts w:ascii="Bahnschrift" w:hAnsi="Bahnschrift" w:cstheme="minorHAnsi"/>
          <w:i/>
          <w:iCs/>
          <w:sz w:val="12"/>
          <w:szCs w:val="12"/>
        </w:rPr>
      </w:pPr>
    </w:p>
    <w:p w14:paraId="63D35BFB" w14:textId="1D0998FF" w:rsidR="00203100" w:rsidRPr="00491B07" w:rsidRDefault="00CB6D33"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FINANCIAL REPORT</w:t>
      </w:r>
    </w:p>
    <w:p w14:paraId="418343F8" w14:textId="77777777" w:rsidR="00203100" w:rsidRPr="00D56263" w:rsidRDefault="00203100" w:rsidP="00F35BC8">
      <w:pPr>
        <w:pStyle w:val="ListParagraph"/>
        <w:spacing w:line="276" w:lineRule="auto"/>
        <w:jc w:val="both"/>
        <w:rPr>
          <w:rFonts w:ascii="Bahnschrift" w:hAnsi="Bahnschrift" w:cstheme="minorHAnsi"/>
          <w:sz w:val="12"/>
          <w:szCs w:val="12"/>
        </w:rPr>
      </w:pPr>
    </w:p>
    <w:p w14:paraId="2C6DC0F4" w14:textId="1B836D49" w:rsidR="00661D04" w:rsidRPr="00491B07" w:rsidRDefault="00485189"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APPROVE CLAIMS</w:t>
      </w:r>
    </w:p>
    <w:p w14:paraId="147D5D16" w14:textId="6E64BD9A" w:rsidR="002C7297" w:rsidRPr="00491B07" w:rsidRDefault="002C7297" w:rsidP="00F35BC8">
      <w:pPr>
        <w:pStyle w:val="ListParagraph"/>
        <w:numPr>
          <w:ilvl w:val="0"/>
          <w:numId w:val="5"/>
        </w:numPr>
        <w:spacing w:line="276" w:lineRule="auto"/>
        <w:jc w:val="both"/>
        <w:rPr>
          <w:rFonts w:ascii="Bahnschrift" w:hAnsi="Bahnschrift" w:cstheme="minorHAnsi"/>
          <w:sz w:val="24"/>
          <w:szCs w:val="24"/>
        </w:rPr>
      </w:pPr>
      <w:r w:rsidRPr="00491B07">
        <w:rPr>
          <w:rFonts w:ascii="Bahnschrift" w:hAnsi="Bahnschrift" w:cstheme="minorHAnsi"/>
          <w:sz w:val="24"/>
          <w:szCs w:val="24"/>
        </w:rPr>
        <w:t>January Claims</w:t>
      </w:r>
    </w:p>
    <w:p w14:paraId="5F2F2A59" w14:textId="77777777" w:rsidR="00250077" w:rsidRPr="00491B07" w:rsidRDefault="00250077" w:rsidP="00F35BC8">
      <w:pPr>
        <w:pStyle w:val="ListParagraph"/>
        <w:spacing w:line="276" w:lineRule="auto"/>
        <w:ind w:left="1440"/>
        <w:jc w:val="both"/>
        <w:rPr>
          <w:rFonts w:ascii="Bahnschrift" w:hAnsi="Bahnschrift" w:cstheme="minorHAnsi"/>
          <w:sz w:val="8"/>
          <w:szCs w:val="8"/>
        </w:rPr>
      </w:pPr>
    </w:p>
    <w:p w14:paraId="43018590" w14:textId="29008B80" w:rsidR="00661D04" w:rsidRPr="00491B07" w:rsidRDefault="003E0CDB" w:rsidP="00F35BC8">
      <w:pPr>
        <w:pStyle w:val="ListParagraph"/>
        <w:numPr>
          <w:ilvl w:val="0"/>
          <w:numId w:val="5"/>
        </w:numPr>
        <w:spacing w:line="276" w:lineRule="auto"/>
        <w:jc w:val="both"/>
        <w:rPr>
          <w:rFonts w:ascii="Bahnschrift" w:hAnsi="Bahnschrift" w:cstheme="minorHAnsi"/>
          <w:sz w:val="24"/>
          <w:szCs w:val="24"/>
        </w:rPr>
      </w:pPr>
      <w:r w:rsidRPr="00491B07">
        <w:rPr>
          <w:rFonts w:ascii="Bahnschrift" w:hAnsi="Bahnschrift" w:cstheme="minorHAnsi"/>
          <w:sz w:val="24"/>
          <w:szCs w:val="24"/>
        </w:rPr>
        <w:t>2024 Payroll</w:t>
      </w:r>
    </w:p>
    <w:p w14:paraId="24DD6B08" w14:textId="77777777" w:rsidR="002A668D" w:rsidRPr="00D56263" w:rsidRDefault="002A668D" w:rsidP="00F35BC8">
      <w:pPr>
        <w:pStyle w:val="ListParagraph"/>
        <w:spacing w:line="276" w:lineRule="auto"/>
        <w:jc w:val="both"/>
        <w:rPr>
          <w:rFonts w:ascii="Bahnschrift" w:hAnsi="Bahnschrift" w:cstheme="minorHAnsi"/>
          <w:sz w:val="12"/>
          <w:szCs w:val="12"/>
        </w:rPr>
      </w:pPr>
    </w:p>
    <w:p w14:paraId="7D951142" w14:textId="3333DBB2" w:rsidR="00A3540D" w:rsidRPr="00491B07" w:rsidRDefault="00485189"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OLD BUSINESS</w:t>
      </w:r>
      <w:bookmarkStart w:id="0" w:name="_Hlk118296428"/>
    </w:p>
    <w:bookmarkEnd w:id="0"/>
    <w:p w14:paraId="16620132" w14:textId="4B6F5742" w:rsidR="004758A4" w:rsidRPr="00491B07" w:rsidRDefault="00853D19" w:rsidP="00F35BC8">
      <w:pPr>
        <w:pStyle w:val="ListParagraph"/>
        <w:numPr>
          <w:ilvl w:val="1"/>
          <w:numId w:val="6"/>
        </w:numPr>
        <w:spacing w:line="240" w:lineRule="auto"/>
        <w:jc w:val="both"/>
        <w:rPr>
          <w:rFonts w:ascii="Bahnschrift" w:hAnsi="Bahnschrift" w:cstheme="minorHAnsi"/>
          <w:sz w:val="24"/>
          <w:szCs w:val="24"/>
        </w:rPr>
      </w:pPr>
      <w:r w:rsidRPr="00491B07">
        <w:rPr>
          <w:rFonts w:ascii="Bahnschrift" w:hAnsi="Bahnschrift" w:cs="Arial"/>
          <w:color w:val="000000"/>
          <w:sz w:val="24"/>
          <w:szCs w:val="24"/>
        </w:rPr>
        <w:t xml:space="preserve">Wood’s First Addition- Approval of </w:t>
      </w:r>
      <w:r w:rsidR="00E66E55" w:rsidRPr="00491B07">
        <w:rPr>
          <w:rFonts w:ascii="Bahnschrift" w:hAnsi="Bahnschrift" w:cs="Arial"/>
          <w:color w:val="000000"/>
          <w:sz w:val="24"/>
          <w:szCs w:val="24"/>
        </w:rPr>
        <w:t xml:space="preserve">Mobile </w:t>
      </w:r>
      <w:r w:rsidRPr="00491B07">
        <w:rPr>
          <w:rFonts w:ascii="Bahnschrift" w:hAnsi="Bahnschrift" w:cs="Arial"/>
          <w:color w:val="000000"/>
          <w:sz w:val="24"/>
          <w:szCs w:val="24"/>
        </w:rPr>
        <w:t>Trailer</w:t>
      </w:r>
    </w:p>
    <w:p w14:paraId="76FB7766" w14:textId="77777777" w:rsidR="004758A4" w:rsidRPr="00491B07" w:rsidRDefault="004758A4" w:rsidP="00F35BC8">
      <w:pPr>
        <w:pStyle w:val="ListParagraph"/>
        <w:spacing w:line="240" w:lineRule="auto"/>
        <w:ind w:left="1440"/>
        <w:jc w:val="both"/>
        <w:rPr>
          <w:rFonts w:ascii="Bahnschrift" w:hAnsi="Bahnschrift" w:cstheme="minorHAnsi"/>
          <w:sz w:val="8"/>
          <w:szCs w:val="8"/>
        </w:rPr>
      </w:pPr>
    </w:p>
    <w:p w14:paraId="5FA3E369" w14:textId="60B9E670" w:rsidR="00A40BA1" w:rsidRPr="00491B07" w:rsidRDefault="002B743A" w:rsidP="00F35BC8">
      <w:pPr>
        <w:pStyle w:val="ListParagraph"/>
        <w:numPr>
          <w:ilvl w:val="1"/>
          <w:numId w:val="6"/>
        </w:numPr>
        <w:spacing w:line="240" w:lineRule="auto"/>
        <w:jc w:val="both"/>
        <w:rPr>
          <w:rFonts w:ascii="Bahnschrift" w:hAnsi="Bahnschrift" w:cstheme="minorHAnsi"/>
          <w:sz w:val="24"/>
          <w:szCs w:val="24"/>
        </w:rPr>
      </w:pPr>
      <w:r w:rsidRPr="00491B07">
        <w:rPr>
          <w:rFonts w:ascii="Bahnschrift" w:hAnsi="Bahnschrift" w:cs="Arial"/>
          <w:color w:val="000000"/>
          <w:sz w:val="24"/>
          <w:szCs w:val="24"/>
        </w:rPr>
        <w:t>Second reading for passage and approval of</w:t>
      </w:r>
      <w:r w:rsidRPr="00491B07">
        <w:rPr>
          <w:rFonts w:ascii="Bahnschrift" w:hAnsi="Bahnschrift" w:cstheme="minorHAnsi"/>
          <w:sz w:val="24"/>
          <w:szCs w:val="24"/>
        </w:rPr>
        <w:t xml:space="preserve"> Ordinance 2024-1 “Ordinance Regulating the Transaction of </w:t>
      </w:r>
      <w:r w:rsidR="00C952CD" w:rsidRPr="00491B07">
        <w:rPr>
          <w:rFonts w:ascii="Bahnschrift" w:hAnsi="Bahnschrift" w:cstheme="minorHAnsi"/>
          <w:sz w:val="24"/>
          <w:szCs w:val="24"/>
        </w:rPr>
        <w:t>Alcohol.</w:t>
      </w:r>
      <w:r w:rsidRPr="00491B07">
        <w:rPr>
          <w:rFonts w:ascii="Bahnschrift" w:hAnsi="Bahnschrift" w:cstheme="minorHAnsi"/>
          <w:sz w:val="24"/>
          <w:szCs w:val="24"/>
        </w:rPr>
        <w:t>”</w:t>
      </w:r>
    </w:p>
    <w:p w14:paraId="3DB38BDF" w14:textId="77777777" w:rsidR="00A40BA1" w:rsidRPr="00491B07" w:rsidRDefault="00A40BA1" w:rsidP="00F35BC8">
      <w:pPr>
        <w:pStyle w:val="ListParagraph"/>
        <w:spacing w:line="240" w:lineRule="auto"/>
        <w:ind w:left="1440"/>
        <w:jc w:val="both"/>
        <w:rPr>
          <w:rFonts w:ascii="Bahnschrift" w:hAnsi="Bahnschrift" w:cstheme="minorHAnsi"/>
          <w:sz w:val="8"/>
          <w:szCs w:val="8"/>
        </w:rPr>
      </w:pPr>
    </w:p>
    <w:p w14:paraId="671CB8C4" w14:textId="77777777" w:rsidR="00C61A2A" w:rsidRPr="00C61A2A" w:rsidRDefault="000D63B6" w:rsidP="009D093B">
      <w:pPr>
        <w:pStyle w:val="ListParagraph"/>
        <w:numPr>
          <w:ilvl w:val="1"/>
          <w:numId w:val="6"/>
        </w:numPr>
        <w:spacing w:line="240" w:lineRule="auto"/>
        <w:jc w:val="both"/>
        <w:rPr>
          <w:rFonts w:ascii="Bahnschrift" w:hAnsi="Bahnschrift" w:cstheme="minorHAnsi"/>
          <w:sz w:val="24"/>
          <w:szCs w:val="24"/>
        </w:rPr>
      </w:pPr>
      <w:r w:rsidRPr="00491B07">
        <w:rPr>
          <w:rFonts w:ascii="Bahnschrift" w:hAnsi="Bahnschrift" w:cstheme="minorHAnsi"/>
          <w:sz w:val="24"/>
          <w:szCs w:val="24"/>
        </w:rPr>
        <w:t>First Reading of Ordinance NO. 2024-2</w:t>
      </w:r>
      <w:r w:rsidRPr="00491B07">
        <w:rPr>
          <w:rFonts w:ascii="Bahnschrift" w:hAnsi="Bahnschrift" w:cs="Times New Roman"/>
          <w:sz w:val="24"/>
          <w:szCs w:val="24"/>
        </w:rPr>
        <w:t xml:space="preserve"> “</w:t>
      </w:r>
      <w:r w:rsidRPr="00491B07">
        <w:rPr>
          <w:rFonts w:ascii="Bahnschrift" w:hAnsi="Bahnschrift"/>
          <w:sz w:val="24"/>
          <w:szCs w:val="24"/>
        </w:rPr>
        <w:t xml:space="preserve">An Ordinance for House Sewers” </w:t>
      </w:r>
    </w:p>
    <w:p w14:paraId="53E931B6" w14:textId="77777777" w:rsidR="00C61A2A" w:rsidRPr="00C61A2A" w:rsidRDefault="00C61A2A" w:rsidP="00C61A2A">
      <w:pPr>
        <w:pStyle w:val="ListParagraph"/>
        <w:rPr>
          <w:rFonts w:ascii="Bahnschrift" w:hAnsi="Bahnschrift" w:cstheme="minorHAnsi"/>
          <w:sz w:val="8"/>
          <w:szCs w:val="8"/>
        </w:rPr>
      </w:pPr>
    </w:p>
    <w:p w14:paraId="64FDD2B3" w14:textId="7D0FEDA4" w:rsidR="00A40BA1" w:rsidRPr="009D093B" w:rsidRDefault="00A40BA1" w:rsidP="009D093B">
      <w:pPr>
        <w:pStyle w:val="ListParagraph"/>
        <w:numPr>
          <w:ilvl w:val="1"/>
          <w:numId w:val="6"/>
        </w:numPr>
        <w:spacing w:line="240" w:lineRule="auto"/>
        <w:jc w:val="both"/>
        <w:rPr>
          <w:rFonts w:ascii="Bahnschrift" w:hAnsi="Bahnschrift" w:cstheme="minorHAnsi"/>
          <w:sz w:val="24"/>
          <w:szCs w:val="24"/>
        </w:rPr>
      </w:pPr>
      <w:r w:rsidRPr="009D093B">
        <w:rPr>
          <w:rFonts w:ascii="Bahnschrift" w:hAnsi="Bahnschrift" w:cstheme="minorHAnsi"/>
          <w:sz w:val="24"/>
          <w:szCs w:val="24"/>
        </w:rPr>
        <w:t xml:space="preserve">First Reading of </w:t>
      </w:r>
      <w:r w:rsidR="00820464" w:rsidRPr="009D093B">
        <w:rPr>
          <w:rFonts w:ascii="Bahnschrift" w:hAnsi="Bahnschrift" w:cstheme="minorHAnsi"/>
          <w:sz w:val="24"/>
          <w:szCs w:val="24"/>
        </w:rPr>
        <w:t xml:space="preserve">Ordinance </w:t>
      </w:r>
      <w:r w:rsidR="007C31B5" w:rsidRPr="009D093B">
        <w:rPr>
          <w:rFonts w:ascii="Bahnschrift" w:hAnsi="Bahnschrift" w:cstheme="minorHAnsi"/>
          <w:sz w:val="24"/>
          <w:szCs w:val="24"/>
        </w:rPr>
        <w:t>NO. 202</w:t>
      </w:r>
      <w:r w:rsidR="009F0B3F" w:rsidRPr="009D093B">
        <w:rPr>
          <w:rFonts w:ascii="Bahnschrift" w:hAnsi="Bahnschrift" w:cstheme="minorHAnsi"/>
          <w:sz w:val="24"/>
          <w:szCs w:val="24"/>
        </w:rPr>
        <w:t>4</w:t>
      </w:r>
      <w:r w:rsidR="007C31B5" w:rsidRPr="009D093B">
        <w:rPr>
          <w:rFonts w:ascii="Bahnschrift" w:hAnsi="Bahnschrift" w:cstheme="minorHAnsi"/>
          <w:sz w:val="24"/>
          <w:szCs w:val="24"/>
        </w:rPr>
        <w:t>-</w:t>
      </w:r>
      <w:r w:rsidR="009F0B3F" w:rsidRPr="009D093B">
        <w:rPr>
          <w:rFonts w:ascii="Bahnschrift" w:hAnsi="Bahnschrift" w:cstheme="minorHAnsi"/>
          <w:sz w:val="24"/>
          <w:szCs w:val="24"/>
        </w:rPr>
        <w:t>3</w:t>
      </w:r>
      <w:r w:rsidR="007C31B5" w:rsidRPr="009D093B">
        <w:rPr>
          <w:rFonts w:ascii="Bahnschrift" w:hAnsi="Bahnschrift" w:cstheme="minorHAnsi"/>
          <w:sz w:val="24"/>
          <w:szCs w:val="24"/>
        </w:rPr>
        <w:t xml:space="preserve"> “Ordinance regulating the operation of the water </w:t>
      </w:r>
      <w:r w:rsidR="00C952CD" w:rsidRPr="009D093B">
        <w:rPr>
          <w:rFonts w:ascii="Bahnschrift" w:hAnsi="Bahnschrift" w:cstheme="minorHAnsi"/>
          <w:sz w:val="24"/>
          <w:szCs w:val="24"/>
        </w:rPr>
        <w:t>system.</w:t>
      </w:r>
      <w:r w:rsidR="007C31B5" w:rsidRPr="009D093B">
        <w:rPr>
          <w:rFonts w:ascii="Bahnschrift" w:hAnsi="Bahnschrift" w:cstheme="minorHAnsi"/>
          <w:sz w:val="24"/>
          <w:szCs w:val="24"/>
        </w:rPr>
        <w:t>”</w:t>
      </w:r>
    </w:p>
    <w:p w14:paraId="788900E7" w14:textId="77777777" w:rsidR="00A40BA1" w:rsidRPr="00491B07" w:rsidRDefault="00A40BA1" w:rsidP="00F35BC8">
      <w:pPr>
        <w:pStyle w:val="ListParagraph"/>
        <w:jc w:val="both"/>
        <w:rPr>
          <w:rFonts w:ascii="Bahnschrift" w:hAnsi="Bahnschrift" w:cstheme="minorHAnsi"/>
          <w:sz w:val="8"/>
          <w:szCs w:val="8"/>
        </w:rPr>
      </w:pPr>
    </w:p>
    <w:p w14:paraId="7AB0C780" w14:textId="389FC964" w:rsidR="002304E0" w:rsidRDefault="00172F7D" w:rsidP="00F35BC8">
      <w:pPr>
        <w:pStyle w:val="ListParagraph"/>
        <w:numPr>
          <w:ilvl w:val="1"/>
          <w:numId w:val="6"/>
        </w:numPr>
        <w:spacing w:line="240" w:lineRule="auto"/>
        <w:jc w:val="both"/>
        <w:rPr>
          <w:rFonts w:ascii="Bahnschrift" w:hAnsi="Bahnschrift" w:cstheme="minorHAnsi"/>
          <w:sz w:val="24"/>
          <w:szCs w:val="24"/>
        </w:rPr>
      </w:pPr>
      <w:r w:rsidRPr="00491B07">
        <w:rPr>
          <w:rFonts w:ascii="Bahnschrift" w:hAnsi="Bahnschrift" w:cstheme="minorHAnsi"/>
          <w:sz w:val="24"/>
          <w:szCs w:val="24"/>
        </w:rPr>
        <w:t>Surface water discharge permit</w:t>
      </w:r>
      <w:r w:rsidR="00C75C60" w:rsidRPr="00491B07">
        <w:rPr>
          <w:rFonts w:ascii="Bahnschrift" w:hAnsi="Bahnschrift" w:cstheme="minorHAnsi"/>
          <w:sz w:val="24"/>
          <w:szCs w:val="24"/>
        </w:rPr>
        <w:t>-Updates</w:t>
      </w:r>
    </w:p>
    <w:p w14:paraId="5D2A5043" w14:textId="77777777" w:rsidR="00243DFE" w:rsidRPr="00243DFE" w:rsidRDefault="00243DFE" w:rsidP="00243DFE">
      <w:pPr>
        <w:pStyle w:val="ListParagraph"/>
        <w:rPr>
          <w:rFonts w:ascii="Bahnschrift" w:hAnsi="Bahnschrift" w:cstheme="minorHAnsi"/>
          <w:sz w:val="24"/>
          <w:szCs w:val="24"/>
        </w:rPr>
      </w:pPr>
    </w:p>
    <w:p w14:paraId="187860E8" w14:textId="69D23CF0" w:rsidR="00243DFE" w:rsidRDefault="005014C4" w:rsidP="00F74AD8">
      <w:pPr>
        <w:pStyle w:val="ListParagraph"/>
        <w:spacing w:line="240" w:lineRule="auto"/>
        <w:jc w:val="both"/>
        <w:rPr>
          <w:rFonts w:ascii="Bahnschrift" w:hAnsi="Bahnschrift" w:cstheme="minorHAnsi"/>
          <w:b/>
          <w:bCs/>
          <w:sz w:val="28"/>
          <w:szCs w:val="28"/>
        </w:rPr>
      </w:pPr>
      <w:r>
        <w:rPr>
          <w:rFonts w:ascii="Bahnschrift" w:hAnsi="Bahnschrift" w:cstheme="minorHAnsi"/>
          <w:b/>
          <w:bCs/>
          <w:sz w:val="28"/>
          <w:szCs w:val="28"/>
        </w:rPr>
        <w:t>Flip page over</w:t>
      </w:r>
      <w:r w:rsidR="00F74AD8" w:rsidRPr="00F74AD8">
        <w:rPr>
          <w:rFonts w:ascii="Bahnschrift" w:hAnsi="Bahnschrift" w:cstheme="minorHAnsi"/>
          <w:b/>
          <w:bCs/>
          <w:sz w:val="28"/>
          <w:szCs w:val="28"/>
        </w:rPr>
        <w:t>….</w:t>
      </w:r>
    </w:p>
    <w:p w14:paraId="4FD2F1AC" w14:textId="77777777" w:rsidR="005014C4" w:rsidRDefault="005014C4" w:rsidP="00F74AD8">
      <w:pPr>
        <w:pStyle w:val="ListParagraph"/>
        <w:spacing w:line="240" w:lineRule="auto"/>
        <w:jc w:val="both"/>
        <w:rPr>
          <w:rFonts w:ascii="Bahnschrift" w:hAnsi="Bahnschrift" w:cstheme="minorHAnsi"/>
          <w:b/>
          <w:bCs/>
          <w:sz w:val="28"/>
          <w:szCs w:val="28"/>
        </w:rPr>
      </w:pPr>
    </w:p>
    <w:p w14:paraId="6E6478AE" w14:textId="77777777" w:rsidR="005014C4" w:rsidRDefault="005014C4" w:rsidP="00F74AD8">
      <w:pPr>
        <w:pStyle w:val="ListParagraph"/>
        <w:spacing w:line="240" w:lineRule="auto"/>
        <w:jc w:val="both"/>
        <w:rPr>
          <w:rFonts w:ascii="Bahnschrift" w:hAnsi="Bahnschrift" w:cstheme="minorHAnsi"/>
          <w:b/>
          <w:bCs/>
          <w:sz w:val="28"/>
          <w:szCs w:val="28"/>
        </w:rPr>
      </w:pPr>
    </w:p>
    <w:p w14:paraId="2478ABD4" w14:textId="77777777" w:rsidR="005014C4" w:rsidRPr="00F74AD8" w:rsidRDefault="005014C4" w:rsidP="00F74AD8">
      <w:pPr>
        <w:pStyle w:val="ListParagraph"/>
        <w:spacing w:line="240" w:lineRule="auto"/>
        <w:jc w:val="both"/>
        <w:rPr>
          <w:rFonts w:ascii="Bahnschrift" w:hAnsi="Bahnschrift" w:cstheme="minorHAnsi"/>
          <w:b/>
          <w:bCs/>
          <w:sz w:val="28"/>
          <w:szCs w:val="28"/>
        </w:rPr>
      </w:pPr>
    </w:p>
    <w:p w14:paraId="50870D66" w14:textId="77777777" w:rsidR="00203100" w:rsidRDefault="00203100" w:rsidP="00F35BC8">
      <w:pPr>
        <w:pStyle w:val="ListParagraph"/>
        <w:spacing w:line="240" w:lineRule="auto"/>
        <w:ind w:left="1440"/>
        <w:jc w:val="both"/>
        <w:rPr>
          <w:rFonts w:ascii="Bahnschrift" w:hAnsi="Bahnschrift" w:cstheme="minorHAnsi"/>
          <w:sz w:val="12"/>
          <w:szCs w:val="12"/>
          <w:highlight w:val="yellow"/>
        </w:rPr>
      </w:pPr>
    </w:p>
    <w:p w14:paraId="5473AEB6" w14:textId="77777777" w:rsidR="00EB1586" w:rsidRPr="00D56263" w:rsidRDefault="00EB1586" w:rsidP="00F35BC8">
      <w:pPr>
        <w:pStyle w:val="ListParagraph"/>
        <w:spacing w:line="240" w:lineRule="auto"/>
        <w:ind w:left="1440"/>
        <w:jc w:val="both"/>
        <w:rPr>
          <w:rFonts w:ascii="Bahnschrift" w:hAnsi="Bahnschrift" w:cstheme="minorHAnsi"/>
          <w:sz w:val="12"/>
          <w:szCs w:val="12"/>
          <w:highlight w:val="yellow"/>
        </w:rPr>
      </w:pPr>
    </w:p>
    <w:p w14:paraId="6CD8F550" w14:textId="08F71CCE" w:rsidR="00485189" w:rsidRPr="00491B07" w:rsidRDefault="00485189"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NEW BUISNESS</w:t>
      </w:r>
    </w:p>
    <w:p w14:paraId="2B222118" w14:textId="76D18170" w:rsidR="00E01E72" w:rsidRPr="0060176D" w:rsidRDefault="00E01E72" w:rsidP="0060176D">
      <w:pPr>
        <w:spacing w:after="0" w:line="240" w:lineRule="auto"/>
        <w:ind w:left="1080"/>
        <w:jc w:val="both"/>
        <w:rPr>
          <w:rFonts w:ascii="Bahnschrift" w:hAnsi="Bahnschrift" w:cstheme="minorHAnsi"/>
          <w:sz w:val="24"/>
          <w:szCs w:val="24"/>
        </w:rPr>
      </w:pPr>
      <w:r w:rsidRPr="0060176D">
        <w:rPr>
          <w:rFonts w:ascii="Bahnschrift" w:hAnsi="Bahnschrift" w:cstheme="minorHAnsi"/>
          <w:sz w:val="24"/>
          <w:szCs w:val="24"/>
        </w:rPr>
        <w:t>Small Community Grant Application</w:t>
      </w:r>
    </w:p>
    <w:p w14:paraId="1360F08D" w14:textId="77777777" w:rsidR="00E01E72" w:rsidRPr="00E01E72" w:rsidRDefault="00E01E72" w:rsidP="00E01E72">
      <w:pPr>
        <w:spacing w:after="0" w:line="240" w:lineRule="auto"/>
        <w:jc w:val="both"/>
        <w:rPr>
          <w:rFonts w:ascii="Bahnschrift" w:hAnsi="Bahnschrift" w:cstheme="minorHAnsi"/>
          <w:sz w:val="8"/>
          <w:szCs w:val="8"/>
        </w:rPr>
      </w:pPr>
    </w:p>
    <w:p w14:paraId="07CAC7C8" w14:textId="2035854C" w:rsidR="00FB4C7E" w:rsidRPr="00E01E72" w:rsidRDefault="006F33B2" w:rsidP="00364224">
      <w:pPr>
        <w:pStyle w:val="ListParagraph"/>
        <w:numPr>
          <w:ilvl w:val="0"/>
          <w:numId w:val="12"/>
        </w:numPr>
        <w:spacing w:after="0" w:line="240" w:lineRule="auto"/>
        <w:jc w:val="both"/>
        <w:rPr>
          <w:rFonts w:ascii="Bahnschrift" w:hAnsi="Bahnschrift" w:cstheme="minorHAnsi"/>
          <w:sz w:val="24"/>
          <w:szCs w:val="24"/>
        </w:rPr>
      </w:pPr>
      <w:r w:rsidRPr="00E01E72">
        <w:rPr>
          <w:rFonts w:ascii="Bahnschrift" w:hAnsi="Bahnschrift" w:cstheme="minorHAnsi"/>
          <w:sz w:val="24"/>
          <w:szCs w:val="24"/>
        </w:rPr>
        <w:t>Policy handbook</w:t>
      </w:r>
    </w:p>
    <w:p w14:paraId="1C071DA3" w14:textId="77777777" w:rsidR="00F037A8" w:rsidRPr="00491B07" w:rsidRDefault="00F037A8" w:rsidP="00E01E72">
      <w:pPr>
        <w:pStyle w:val="ListParagraph"/>
        <w:spacing w:after="0" w:line="240" w:lineRule="auto"/>
        <w:ind w:left="1440"/>
        <w:jc w:val="both"/>
        <w:rPr>
          <w:rFonts w:ascii="Bahnschrift" w:hAnsi="Bahnschrift" w:cstheme="minorHAnsi"/>
          <w:sz w:val="8"/>
          <w:szCs w:val="8"/>
        </w:rPr>
      </w:pPr>
    </w:p>
    <w:p w14:paraId="7F74AD34" w14:textId="5C935234" w:rsidR="00F037A8" w:rsidRPr="00E01E72" w:rsidRDefault="007C1E96" w:rsidP="00364224">
      <w:pPr>
        <w:pStyle w:val="ListParagraph"/>
        <w:numPr>
          <w:ilvl w:val="0"/>
          <w:numId w:val="12"/>
        </w:numPr>
        <w:spacing w:after="0" w:line="240" w:lineRule="auto"/>
        <w:jc w:val="both"/>
        <w:rPr>
          <w:rFonts w:ascii="Bahnschrift" w:hAnsi="Bahnschrift" w:cstheme="minorHAnsi"/>
          <w:sz w:val="24"/>
          <w:szCs w:val="24"/>
        </w:rPr>
      </w:pPr>
      <w:r w:rsidRPr="00491B07">
        <w:rPr>
          <w:rFonts w:ascii="Bahnschrift" w:hAnsi="Bahnschrift" w:cstheme="minorHAnsi"/>
          <w:sz w:val="24"/>
          <w:szCs w:val="24"/>
        </w:rPr>
        <w:t>Atteberry Addition</w:t>
      </w:r>
      <w:r w:rsidR="00AD549F">
        <w:rPr>
          <w:rFonts w:ascii="Bahnschrift" w:hAnsi="Bahnschrift" w:cstheme="minorHAnsi"/>
          <w:sz w:val="24"/>
          <w:szCs w:val="24"/>
        </w:rPr>
        <w:t xml:space="preserve"> Discussion</w:t>
      </w:r>
    </w:p>
    <w:p w14:paraId="3A258E5D" w14:textId="77777777" w:rsidR="00F037A8" w:rsidRPr="00491B07" w:rsidRDefault="00F037A8" w:rsidP="00E01E72">
      <w:pPr>
        <w:pStyle w:val="ListParagraph"/>
        <w:spacing w:after="0"/>
        <w:jc w:val="both"/>
        <w:rPr>
          <w:rFonts w:ascii="Bahnschrift" w:hAnsi="Bahnschrift" w:cstheme="minorHAnsi"/>
          <w:sz w:val="8"/>
          <w:szCs w:val="8"/>
        </w:rPr>
      </w:pPr>
    </w:p>
    <w:p w14:paraId="75B6F02F" w14:textId="77777777" w:rsidR="00467ACC" w:rsidRDefault="00467ACC" w:rsidP="00364224">
      <w:pPr>
        <w:pStyle w:val="ListParagraph"/>
        <w:numPr>
          <w:ilvl w:val="0"/>
          <w:numId w:val="12"/>
        </w:numPr>
        <w:spacing w:after="0" w:line="240" w:lineRule="auto"/>
        <w:jc w:val="both"/>
        <w:rPr>
          <w:rFonts w:ascii="Bahnschrift" w:hAnsi="Bahnschrift" w:cstheme="minorHAnsi"/>
          <w:sz w:val="24"/>
          <w:szCs w:val="24"/>
        </w:rPr>
      </w:pPr>
      <w:r w:rsidRPr="00491B07">
        <w:rPr>
          <w:rFonts w:ascii="Bahnschrift" w:hAnsi="Bahnschrift" w:cstheme="minorHAnsi"/>
          <w:sz w:val="24"/>
          <w:szCs w:val="24"/>
        </w:rPr>
        <w:t>Lift Station Generator</w:t>
      </w:r>
    </w:p>
    <w:p w14:paraId="062927A6" w14:textId="77777777" w:rsidR="00467ACC" w:rsidRPr="00467ACC" w:rsidRDefault="00467ACC" w:rsidP="00467ACC">
      <w:pPr>
        <w:pStyle w:val="ListParagraph"/>
        <w:rPr>
          <w:rFonts w:ascii="Bahnschrift" w:hAnsi="Bahnschrift" w:cstheme="minorHAnsi"/>
          <w:sz w:val="8"/>
          <w:szCs w:val="8"/>
        </w:rPr>
      </w:pPr>
    </w:p>
    <w:p w14:paraId="10FBDAED" w14:textId="7210486A" w:rsidR="00467ACC" w:rsidRPr="00467ACC" w:rsidRDefault="00467ACC" w:rsidP="00364224">
      <w:pPr>
        <w:pStyle w:val="ListParagraph"/>
        <w:numPr>
          <w:ilvl w:val="0"/>
          <w:numId w:val="12"/>
        </w:numPr>
        <w:spacing w:after="0" w:line="240" w:lineRule="auto"/>
        <w:jc w:val="both"/>
        <w:rPr>
          <w:rFonts w:ascii="Bahnschrift" w:hAnsi="Bahnschrift" w:cstheme="minorHAnsi"/>
          <w:sz w:val="24"/>
          <w:szCs w:val="24"/>
        </w:rPr>
      </w:pPr>
      <w:r w:rsidRPr="00467ACC">
        <w:rPr>
          <w:rFonts w:ascii="Bahnschrift" w:hAnsi="Bahnschrift" w:cstheme="minorHAnsi"/>
          <w:sz w:val="24"/>
          <w:szCs w:val="24"/>
        </w:rPr>
        <w:t>Hwy 18 Lighting- Quote</w:t>
      </w:r>
    </w:p>
    <w:p w14:paraId="0E252DBA" w14:textId="77777777" w:rsidR="00467ACC" w:rsidRPr="00467ACC" w:rsidRDefault="00467ACC" w:rsidP="00467ACC">
      <w:pPr>
        <w:spacing w:after="0" w:line="240" w:lineRule="auto"/>
        <w:jc w:val="both"/>
        <w:rPr>
          <w:rFonts w:ascii="Bahnschrift" w:hAnsi="Bahnschrift" w:cstheme="minorHAnsi"/>
          <w:sz w:val="8"/>
          <w:szCs w:val="8"/>
        </w:rPr>
      </w:pPr>
    </w:p>
    <w:p w14:paraId="35504B16" w14:textId="290A6082" w:rsidR="0002736A" w:rsidRPr="00467ACC" w:rsidRDefault="002506B0" w:rsidP="00364224">
      <w:pPr>
        <w:pStyle w:val="ListParagraph"/>
        <w:numPr>
          <w:ilvl w:val="0"/>
          <w:numId w:val="12"/>
        </w:numPr>
        <w:spacing w:after="0" w:line="240" w:lineRule="auto"/>
        <w:jc w:val="both"/>
        <w:rPr>
          <w:rFonts w:ascii="Bahnschrift" w:hAnsi="Bahnschrift" w:cstheme="minorHAnsi"/>
          <w:sz w:val="24"/>
          <w:szCs w:val="24"/>
        </w:rPr>
      </w:pPr>
      <w:r w:rsidRPr="00467ACC">
        <w:rPr>
          <w:rFonts w:ascii="Bahnschrift" w:hAnsi="Bahnschrift" w:cstheme="minorHAnsi"/>
          <w:sz w:val="24"/>
          <w:szCs w:val="24"/>
        </w:rPr>
        <w:t>Sweeping Contract</w:t>
      </w:r>
    </w:p>
    <w:p w14:paraId="645D6CEC" w14:textId="77777777" w:rsidR="0002736A" w:rsidRPr="00491B07" w:rsidRDefault="0002736A" w:rsidP="00E01E72">
      <w:pPr>
        <w:pStyle w:val="ListParagraph"/>
        <w:spacing w:after="0"/>
        <w:jc w:val="both"/>
        <w:rPr>
          <w:rFonts w:ascii="Bahnschrift" w:hAnsi="Bahnschrift" w:cstheme="minorHAnsi"/>
          <w:sz w:val="8"/>
          <w:szCs w:val="8"/>
        </w:rPr>
      </w:pPr>
    </w:p>
    <w:p w14:paraId="5AD70F6E" w14:textId="6F62C752" w:rsidR="005A1991" w:rsidRPr="00467ACC" w:rsidRDefault="00CB4467" w:rsidP="00364224">
      <w:pPr>
        <w:pStyle w:val="ListParagraph"/>
        <w:numPr>
          <w:ilvl w:val="0"/>
          <w:numId w:val="12"/>
        </w:numPr>
        <w:spacing w:after="0" w:line="240" w:lineRule="auto"/>
        <w:jc w:val="both"/>
        <w:rPr>
          <w:rFonts w:ascii="Bahnschrift" w:hAnsi="Bahnschrift" w:cstheme="minorHAnsi"/>
          <w:sz w:val="24"/>
          <w:szCs w:val="24"/>
        </w:rPr>
      </w:pPr>
      <w:r w:rsidRPr="00491B07">
        <w:rPr>
          <w:rFonts w:ascii="Bahnschrift" w:hAnsi="Bahnschrift" w:cstheme="minorHAnsi"/>
          <w:sz w:val="24"/>
          <w:szCs w:val="24"/>
        </w:rPr>
        <w:t>Dakota Pump 2024 Contract</w:t>
      </w:r>
    </w:p>
    <w:p w14:paraId="6055893E" w14:textId="03F2423C" w:rsidR="00703085" w:rsidRPr="00467ACC" w:rsidRDefault="00703085" w:rsidP="00467ACC">
      <w:pPr>
        <w:spacing w:after="0" w:line="240" w:lineRule="auto"/>
        <w:jc w:val="both"/>
        <w:rPr>
          <w:rFonts w:ascii="Bahnschrift" w:hAnsi="Bahnschrift" w:cstheme="minorHAnsi"/>
          <w:sz w:val="8"/>
          <w:szCs w:val="8"/>
        </w:rPr>
      </w:pPr>
    </w:p>
    <w:p w14:paraId="25F3B5BA" w14:textId="77777777" w:rsidR="00E01E72" w:rsidRPr="00E01E72" w:rsidRDefault="00E01E72" w:rsidP="00E01E72">
      <w:pPr>
        <w:pStyle w:val="ListParagraph"/>
        <w:spacing w:after="0"/>
        <w:rPr>
          <w:rFonts w:ascii="Bahnschrift" w:hAnsi="Bahnschrift" w:cstheme="minorHAnsi"/>
          <w:sz w:val="8"/>
          <w:szCs w:val="8"/>
        </w:rPr>
      </w:pPr>
    </w:p>
    <w:p w14:paraId="1BF876D6" w14:textId="663A4CDB" w:rsidR="00E01E72" w:rsidRPr="00E01E72" w:rsidRDefault="00E01E72" w:rsidP="00364224">
      <w:pPr>
        <w:pStyle w:val="ListParagraph"/>
        <w:numPr>
          <w:ilvl w:val="0"/>
          <w:numId w:val="12"/>
        </w:numPr>
        <w:spacing w:after="0" w:line="240" w:lineRule="auto"/>
        <w:jc w:val="both"/>
        <w:rPr>
          <w:rFonts w:ascii="Bahnschrift" w:hAnsi="Bahnschrift" w:cstheme="minorHAnsi"/>
          <w:sz w:val="24"/>
          <w:szCs w:val="24"/>
        </w:rPr>
      </w:pPr>
      <w:r w:rsidRPr="00491B07">
        <w:rPr>
          <w:rFonts w:ascii="Bahnschrift" w:hAnsi="Bahnschrift" w:cstheme="minorHAnsi"/>
          <w:sz w:val="24"/>
          <w:szCs w:val="24"/>
        </w:rPr>
        <w:t>Cowboy Day</w:t>
      </w:r>
    </w:p>
    <w:p w14:paraId="1A3A97CD" w14:textId="77777777" w:rsidR="00286224" w:rsidRPr="00D56263" w:rsidRDefault="00286224" w:rsidP="00F35BC8">
      <w:pPr>
        <w:pStyle w:val="ListParagraph"/>
        <w:spacing w:line="276" w:lineRule="auto"/>
        <w:ind w:left="1440"/>
        <w:jc w:val="both"/>
        <w:rPr>
          <w:rFonts w:ascii="Bahnschrift" w:hAnsi="Bahnschrift" w:cs="Times New Roman"/>
          <w:b/>
          <w:bCs/>
          <w:sz w:val="12"/>
          <w:szCs w:val="12"/>
        </w:rPr>
      </w:pPr>
    </w:p>
    <w:p w14:paraId="544252C4" w14:textId="39B86806" w:rsidR="00485189" w:rsidRPr="00491B07" w:rsidRDefault="00485189" w:rsidP="00F35BC8">
      <w:pPr>
        <w:pStyle w:val="ListParagraph"/>
        <w:numPr>
          <w:ilvl w:val="0"/>
          <w:numId w:val="1"/>
        </w:numPr>
        <w:spacing w:line="276" w:lineRule="auto"/>
        <w:jc w:val="both"/>
        <w:rPr>
          <w:rFonts w:ascii="Bahnschrift" w:hAnsi="Bahnschrift" w:cstheme="minorHAnsi"/>
          <w:b/>
          <w:bCs/>
          <w:sz w:val="26"/>
          <w:szCs w:val="26"/>
        </w:rPr>
      </w:pPr>
      <w:r w:rsidRPr="00491B07">
        <w:rPr>
          <w:rFonts w:ascii="Bahnschrift" w:hAnsi="Bahnschrift" w:cstheme="minorHAnsi"/>
          <w:b/>
          <w:bCs/>
          <w:sz w:val="26"/>
          <w:szCs w:val="26"/>
        </w:rPr>
        <w:t>ANYTHING BEFORE THE COUNCIL</w:t>
      </w:r>
    </w:p>
    <w:p w14:paraId="691AF94D" w14:textId="77777777" w:rsidR="00606FCE" w:rsidRPr="00D56263" w:rsidRDefault="00606FCE" w:rsidP="00F35BC8">
      <w:pPr>
        <w:pStyle w:val="ListParagraph"/>
        <w:spacing w:line="276" w:lineRule="auto"/>
        <w:jc w:val="both"/>
        <w:rPr>
          <w:rFonts w:ascii="Bahnschrift" w:hAnsi="Bahnschrift" w:cstheme="minorHAnsi"/>
          <w:b/>
          <w:bCs/>
          <w:sz w:val="12"/>
          <w:szCs w:val="12"/>
        </w:rPr>
      </w:pPr>
    </w:p>
    <w:p w14:paraId="3EF82014" w14:textId="379103C4" w:rsidR="00485189" w:rsidRPr="00491B07" w:rsidRDefault="00485189" w:rsidP="00F35BC8">
      <w:pPr>
        <w:pStyle w:val="ListParagraph"/>
        <w:numPr>
          <w:ilvl w:val="0"/>
          <w:numId w:val="1"/>
        </w:numPr>
        <w:spacing w:after="0" w:line="276" w:lineRule="auto"/>
        <w:jc w:val="both"/>
        <w:rPr>
          <w:rFonts w:ascii="Bahnschrift" w:hAnsi="Bahnschrift" w:cstheme="minorHAnsi"/>
          <w:sz w:val="18"/>
          <w:szCs w:val="18"/>
        </w:rPr>
      </w:pPr>
      <w:r w:rsidRPr="00491B07">
        <w:rPr>
          <w:rFonts w:ascii="Bahnschrift" w:hAnsi="Bahnschrift" w:cstheme="minorHAnsi"/>
          <w:b/>
          <w:bCs/>
          <w:color w:val="000000"/>
          <w:sz w:val="26"/>
          <w:szCs w:val="26"/>
        </w:rPr>
        <w:t>EXECUTIVE SESSION</w:t>
      </w:r>
      <w:r w:rsidR="00385D47" w:rsidRPr="00491B07">
        <w:rPr>
          <w:rFonts w:ascii="Bahnschrift" w:hAnsi="Bahnschrift" w:cstheme="minorHAnsi"/>
          <w:color w:val="000000"/>
          <w:sz w:val="27"/>
          <w:szCs w:val="27"/>
        </w:rPr>
        <w:t xml:space="preserve"> </w:t>
      </w:r>
      <w:r w:rsidRPr="00491B07">
        <w:rPr>
          <w:rFonts w:ascii="Bahnschrift" w:hAnsi="Bahnschrift"/>
          <w:color w:val="000000"/>
          <w:sz w:val="18"/>
          <w:szCs w:val="18"/>
        </w:rPr>
        <w:t>*If needed*</w:t>
      </w:r>
    </w:p>
    <w:p w14:paraId="4FF3707D" w14:textId="77777777" w:rsidR="00485189" w:rsidRPr="00322E81" w:rsidRDefault="00485189" w:rsidP="00F35BC8">
      <w:pPr>
        <w:pStyle w:val="NormalWeb"/>
        <w:spacing w:before="0" w:beforeAutospacing="0" w:after="0" w:afterAutospacing="0"/>
        <w:jc w:val="both"/>
        <w:rPr>
          <w:rFonts w:ascii="Bahnschrift" w:hAnsi="Bahnschrift"/>
          <w:color w:val="000000"/>
          <w:sz w:val="16"/>
          <w:szCs w:val="16"/>
        </w:rPr>
      </w:pPr>
      <w:r w:rsidRPr="00322E81">
        <w:rPr>
          <w:rFonts w:ascii="Bahnschrift" w:hAnsi="Bahnschrift"/>
          <w:color w:val="000000"/>
          <w:sz w:val="16"/>
          <w:szCs w:val="16"/>
        </w:rPr>
        <w:t xml:space="preserve">1. Motion to enter into at _____pm by _______ _______ for </w:t>
      </w:r>
      <w:proofErr w:type="spellStart"/>
      <w:r w:rsidRPr="00322E81">
        <w:rPr>
          <w:rFonts w:ascii="Bahnschrift" w:hAnsi="Bahnschrift"/>
          <w:color w:val="000000"/>
          <w:sz w:val="16"/>
          <w:szCs w:val="16"/>
        </w:rPr>
        <w:t>a</w:t>
      </w:r>
      <w:proofErr w:type="spellEnd"/>
      <w:r w:rsidRPr="00322E81">
        <w:rPr>
          <w:rFonts w:ascii="Bahnschrift" w:hAnsi="Bahnschrift"/>
          <w:color w:val="000000"/>
          <w:sz w:val="16"/>
          <w:szCs w:val="16"/>
        </w:rPr>
        <w:t xml:space="preserve"> ______________ issue per SDCL 1-25-2 </w:t>
      </w:r>
      <w:proofErr w:type="gramStart"/>
      <w:r w:rsidRPr="00322E81">
        <w:rPr>
          <w:rFonts w:ascii="Bahnschrift" w:hAnsi="Bahnschrift"/>
          <w:color w:val="000000"/>
          <w:sz w:val="16"/>
          <w:szCs w:val="16"/>
        </w:rPr>
        <w:t>( )</w:t>
      </w:r>
      <w:proofErr w:type="gramEnd"/>
      <w:r w:rsidRPr="00322E81">
        <w:rPr>
          <w:rFonts w:ascii="Bahnschrift" w:hAnsi="Bahnschrift"/>
          <w:color w:val="000000"/>
          <w:sz w:val="16"/>
          <w:szCs w:val="16"/>
        </w:rPr>
        <w:t>.</w:t>
      </w:r>
    </w:p>
    <w:p w14:paraId="492F415A" w14:textId="77777777" w:rsidR="00485189" w:rsidRPr="00322E81" w:rsidRDefault="00485189" w:rsidP="00F35BC8">
      <w:pPr>
        <w:pStyle w:val="NormalWeb"/>
        <w:spacing w:before="0" w:beforeAutospacing="0" w:after="0" w:afterAutospacing="0"/>
        <w:jc w:val="both"/>
        <w:rPr>
          <w:rFonts w:ascii="Bahnschrift" w:hAnsi="Bahnschrift"/>
          <w:color w:val="000000"/>
          <w:sz w:val="16"/>
          <w:szCs w:val="16"/>
        </w:rPr>
      </w:pPr>
      <w:r w:rsidRPr="00322E81">
        <w:rPr>
          <w:rFonts w:ascii="Bahnschrift" w:hAnsi="Bahnschrift"/>
          <w:color w:val="000000"/>
          <w:sz w:val="16"/>
          <w:szCs w:val="16"/>
        </w:rPr>
        <w:t>Motion to exit at _______pm by ______ _______.</w:t>
      </w:r>
    </w:p>
    <w:p w14:paraId="3AF6DAF1" w14:textId="712F9BBF" w:rsidR="00D52B20" w:rsidRPr="00322E81" w:rsidRDefault="00485189" w:rsidP="00F35BC8">
      <w:pPr>
        <w:autoSpaceDE w:val="0"/>
        <w:autoSpaceDN w:val="0"/>
        <w:spacing w:after="0"/>
        <w:jc w:val="both"/>
        <w:rPr>
          <w:rFonts w:ascii="Bahnschrift" w:hAnsi="Bahnschrift" w:cstheme="minorHAnsi"/>
          <w:sz w:val="16"/>
          <w:szCs w:val="16"/>
        </w:rPr>
      </w:pPr>
      <w:r w:rsidRPr="00322E81">
        <w:rPr>
          <w:rFonts w:ascii="Bahnschrift" w:hAnsi="Bahnschrift" w:cstheme="minorHAnsi"/>
          <w:b/>
          <w:bCs/>
          <w:sz w:val="16"/>
          <w:szCs w:val="16"/>
          <w:u w:val="single"/>
        </w:rPr>
        <w:t>Executive Session</w:t>
      </w:r>
      <w:r w:rsidRPr="00322E81">
        <w:rPr>
          <w:rFonts w:ascii="Bahnschrift" w:hAnsi="Bahnschrift" w:cstheme="minorHAnsi"/>
          <w:sz w:val="16"/>
          <w:szCs w:val="16"/>
        </w:rPr>
        <w:t xml:space="preserve">: </w:t>
      </w:r>
      <w:r w:rsidR="004F18A0" w:rsidRPr="00322E81">
        <w:rPr>
          <w:rFonts w:ascii="Bahnschrift" w:hAnsi="Bahnschrift" w:cstheme="minorHAnsi"/>
          <w:sz w:val="16"/>
          <w:szCs w:val="16"/>
        </w:rPr>
        <w:t xml:space="preserve">for the purpose of discussing personnel, </w:t>
      </w:r>
      <w:proofErr w:type="gramStart"/>
      <w:r w:rsidR="004F18A0" w:rsidRPr="00322E81">
        <w:rPr>
          <w:rFonts w:ascii="Bahnschrift" w:hAnsi="Bahnschrift" w:cstheme="minorHAnsi"/>
          <w:sz w:val="16"/>
          <w:szCs w:val="16"/>
        </w:rPr>
        <w:t>consult</w:t>
      </w:r>
      <w:proofErr w:type="gramEnd"/>
      <w:r w:rsidR="004F18A0" w:rsidRPr="00322E81">
        <w:rPr>
          <w:rFonts w:ascii="Bahnschrift" w:hAnsi="Bahnschrift" w:cstheme="minorHAnsi"/>
          <w:sz w:val="16"/>
          <w:szCs w:val="16"/>
        </w:rPr>
        <w:t xml:space="preserve"> with legal counsel, and other matters in accordance </w:t>
      </w:r>
      <w:proofErr w:type="gramStart"/>
      <w:r w:rsidR="004F18A0" w:rsidRPr="00322E81">
        <w:rPr>
          <w:rFonts w:ascii="Bahnschrift" w:hAnsi="Bahnschrift" w:cstheme="minorHAnsi"/>
          <w:sz w:val="16"/>
          <w:szCs w:val="16"/>
        </w:rPr>
        <w:t>to</w:t>
      </w:r>
      <w:proofErr w:type="gramEnd"/>
      <w:r w:rsidR="004F18A0" w:rsidRPr="00322E81">
        <w:rPr>
          <w:rFonts w:ascii="Bahnschrift" w:hAnsi="Bahnschrift" w:cstheme="minorHAnsi"/>
          <w:sz w:val="16"/>
          <w:szCs w:val="16"/>
        </w:rPr>
        <w:t xml:space="preserve"> SDCL 1-25-2.</w:t>
      </w:r>
    </w:p>
    <w:p w14:paraId="5379297E" w14:textId="77777777" w:rsidR="00D52B20" w:rsidRPr="00D56263" w:rsidRDefault="00D52B20" w:rsidP="00F35BC8">
      <w:pPr>
        <w:autoSpaceDE w:val="0"/>
        <w:autoSpaceDN w:val="0"/>
        <w:spacing w:after="0"/>
        <w:jc w:val="both"/>
        <w:rPr>
          <w:rFonts w:ascii="Bahnschrift" w:hAnsi="Bahnschrift" w:cstheme="minorHAnsi"/>
          <w:b/>
          <w:bCs/>
          <w:sz w:val="12"/>
          <w:szCs w:val="12"/>
        </w:rPr>
      </w:pPr>
    </w:p>
    <w:p w14:paraId="10FBEE36" w14:textId="2DB2E594" w:rsidR="00D86A94" w:rsidRPr="00491B07" w:rsidRDefault="00485189" w:rsidP="00F35BC8">
      <w:pPr>
        <w:pStyle w:val="ListParagraph"/>
        <w:numPr>
          <w:ilvl w:val="0"/>
          <w:numId w:val="1"/>
        </w:numPr>
        <w:spacing w:after="0" w:line="276" w:lineRule="auto"/>
        <w:jc w:val="both"/>
        <w:rPr>
          <w:rFonts w:ascii="Bahnschrift" w:hAnsi="Bahnschrift" w:cstheme="minorHAnsi"/>
          <w:b/>
          <w:bCs/>
          <w:sz w:val="26"/>
          <w:szCs w:val="26"/>
        </w:rPr>
      </w:pPr>
      <w:r w:rsidRPr="00491B07">
        <w:rPr>
          <w:rFonts w:ascii="Bahnschrift" w:hAnsi="Bahnschrift" w:cstheme="minorHAnsi"/>
          <w:b/>
          <w:bCs/>
          <w:sz w:val="26"/>
          <w:szCs w:val="26"/>
        </w:rPr>
        <w:t>MOTION TO ADJOURN</w:t>
      </w:r>
    </w:p>
    <w:p w14:paraId="56FCD58A" w14:textId="77777777" w:rsidR="00137B32" w:rsidRPr="00491B07" w:rsidRDefault="00137B32" w:rsidP="00F35BC8">
      <w:pPr>
        <w:pStyle w:val="ListParagraph"/>
        <w:spacing w:line="276" w:lineRule="auto"/>
        <w:jc w:val="both"/>
        <w:rPr>
          <w:rFonts w:ascii="Bahnschrift" w:hAnsi="Bahnschrift" w:cstheme="minorHAnsi"/>
        </w:rPr>
      </w:pPr>
    </w:p>
    <w:p w14:paraId="59C51673" w14:textId="71B1E554" w:rsidR="00F4504E" w:rsidRPr="00491B07" w:rsidRDefault="00AE1741" w:rsidP="00657263">
      <w:pPr>
        <w:pStyle w:val="ListParagraph"/>
        <w:tabs>
          <w:tab w:val="left" w:pos="900"/>
        </w:tabs>
        <w:spacing w:after="0" w:line="240" w:lineRule="auto"/>
        <w:jc w:val="center"/>
        <w:rPr>
          <w:rFonts w:ascii="Bahnschrift" w:hAnsi="Bahnschrift" w:cs="Aharoni"/>
          <w:b/>
          <w:bCs/>
        </w:rPr>
      </w:pPr>
      <w:r w:rsidRPr="00491B07">
        <w:rPr>
          <w:rFonts w:ascii="Bahnschrift" w:hAnsi="Bahnschrift" w:cs="Aharoni"/>
          <w:b/>
          <w:bCs/>
        </w:rPr>
        <w:t>"This institution is an equal opportunity employer and provider."</w:t>
      </w:r>
    </w:p>
    <w:sectPr w:rsidR="00F4504E" w:rsidRPr="00491B07" w:rsidSect="00DE618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7957" w14:textId="77777777" w:rsidR="00DE618C" w:rsidRDefault="00DE618C" w:rsidP="00B273E1">
      <w:pPr>
        <w:spacing w:after="0" w:line="240" w:lineRule="auto"/>
      </w:pPr>
      <w:r>
        <w:separator/>
      </w:r>
    </w:p>
  </w:endnote>
  <w:endnote w:type="continuationSeparator" w:id="0">
    <w:p w14:paraId="1211B928" w14:textId="77777777" w:rsidR="00DE618C" w:rsidRDefault="00DE618C" w:rsidP="00B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33E3" w14:textId="77777777" w:rsidR="00DE618C" w:rsidRDefault="00DE618C" w:rsidP="00B273E1">
      <w:pPr>
        <w:spacing w:after="0" w:line="240" w:lineRule="auto"/>
      </w:pPr>
      <w:r>
        <w:separator/>
      </w:r>
    </w:p>
  </w:footnote>
  <w:footnote w:type="continuationSeparator" w:id="0">
    <w:p w14:paraId="6E8F2097" w14:textId="77777777" w:rsidR="00DE618C" w:rsidRDefault="00DE618C" w:rsidP="00B2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DE14" w14:textId="4295A720" w:rsidR="00B273E1" w:rsidRDefault="00F14397">
    <w:pPr>
      <w:pStyle w:val="Header"/>
    </w:pPr>
    <w:r>
      <w:t>Feb 6</w:t>
    </w:r>
    <w:r w:rsidRPr="00F14397">
      <w:rPr>
        <w:vertAlign w:val="superscript"/>
      </w:rPr>
      <w:t>th</w:t>
    </w:r>
    <w:r>
      <w:t>,2024</w:t>
    </w:r>
    <w:r w:rsidR="007A5A87">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28E"/>
    <w:multiLevelType w:val="hybridMultilevel"/>
    <w:tmpl w:val="7CBE0B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4353308"/>
    <w:multiLevelType w:val="hybridMultilevel"/>
    <w:tmpl w:val="DDF454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B82F74"/>
    <w:multiLevelType w:val="hybridMultilevel"/>
    <w:tmpl w:val="1D2698F4"/>
    <w:lvl w:ilvl="0" w:tplc="63D8C5FC">
      <w:start w:val="1"/>
      <w:numFmt w:val="decimal"/>
      <w:lvlText w:val="%1."/>
      <w:lvlJc w:val="left"/>
      <w:pPr>
        <w:ind w:left="720" w:hanging="360"/>
      </w:pPr>
      <w:rPr>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823CE"/>
    <w:multiLevelType w:val="hybridMultilevel"/>
    <w:tmpl w:val="9766C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2E7BC9"/>
    <w:multiLevelType w:val="hybridMultilevel"/>
    <w:tmpl w:val="DBD8A4A2"/>
    <w:lvl w:ilvl="0" w:tplc="8A30E51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2010466"/>
    <w:multiLevelType w:val="hybridMultilevel"/>
    <w:tmpl w:val="6222149C"/>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0B6F31"/>
    <w:multiLevelType w:val="hybridMultilevel"/>
    <w:tmpl w:val="7CBE0B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45519B"/>
    <w:multiLevelType w:val="hybridMultilevel"/>
    <w:tmpl w:val="D59684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040341"/>
    <w:multiLevelType w:val="hybridMultilevel"/>
    <w:tmpl w:val="AE625C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F2334EC"/>
    <w:multiLevelType w:val="hybridMultilevel"/>
    <w:tmpl w:val="5E4ACB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3765788">
    <w:abstractNumId w:val="3"/>
  </w:num>
  <w:num w:numId="2" w16cid:durableId="1907569597">
    <w:abstractNumId w:val="5"/>
  </w:num>
  <w:num w:numId="3" w16cid:durableId="482041913">
    <w:abstractNumId w:val="2"/>
  </w:num>
  <w:num w:numId="4" w16cid:durableId="1090542149">
    <w:abstractNumId w:val="8"/>
  </w:num>
  <w:num w:numId="5" w16cid:durableId="377632143">
    <w:abstractNumId w:val="6"/>
  </w:num>
  <w:num w:numId="6" w16cid:durableId="1972905752">
    <w:abstractNumId w:val="7"/>
  </w:num>
  <w:num w:numId="7" w16cid:durableId="2075618737">
    <w:abstractNumId w:val="11"/>
  </w:num>
  <w:num w:numId="8" w16cid:durableId="314527160">
    <w:abstractNumId w:val="10"/>
  </w:num>
  <w:num w:numId="9" w16cid:durableId="1746950048">
    <w:abstractNumId w:val="9"/>
  </w:num>
  <w:num w:numId="10" w16cid:durableId="569072391">
    <w:abstractNumId w:val="0"/>
  </w:num>
  <w:num w:numId="11" w16cid:durableId="1114835058">
    <w:abstractNumId w:val="1"/>
  </w:num>
  <w:num w:numId="12" w16cid:durableId="1413697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10D3D"/>
    <w:rsid w:val="000177AD"/>
    <w:rsid w:val="0002736A"/>
    <w:rsid w:val="00030287"/>
    <w:rsid w:val="0003096E"/>
    <w:rsid w:val="00036AEF"/>
    <w:rsid w:val="00081871"/>
    <w:rsid w:val="000933E4"/>
    <w:rsid w:val="000A05C5"/>
    <w:rsid w:val="000A171D"/>
    <w:rsid w:val="000D63B6"/>
    <w:rsid w:val="000D6687"/>
    <w:rsid w:val="00134CB4"/>
    <w:rsid w:val="00137B32"/>
    <w:rsid w:val="00147012"/>
    <w:rsid w:val="00154FD9"/>
    <w:rsid w:val="00172916"/>
    <w:rsid w:val="00172F7D"/>
    <w:rsid w:val="00197695"/>
    <w:rsid w:val="001C7CD7"/>
    <w:rsid w:val="001D16A7"/>
    <w:rsid w:val="001D4471"/>
    <w:rsid w:val="001F3B2F"/>
    <w:rsid w:val="00203100"/>
    <w:rsid w:val="00230354"/>
    <w:rsid w:val="002304E0"/>
    <w:rsid w:val="00241B2C"/>
    <w:rsid w:val="00243DFE"/>
    <w:rsid w:val="00250077"/>
    <w:rsid w:val="002506B0"/>
    <w:rsid w:val="00260FBC"/>
    <w:rsid w:val="00262C4B"/>
    <w:rsid w:val="00264FBB"/>
    <w:rsid w:val="00271AE9"/>
    <w:rsid w:val="00271F4C"/>
    <w:rsid w:val="00285649"/>
    <w:rsid w:val="00286224"/>
    <w:rsid w:val="00291883"/>
    <w:rsid w:val="002A5ED1"/>
    <w:rsid w:val="002A668D"/>
    <w:rsid w:val="002A78C7"/>
    <w:rsid w:val="002B743A"/>
    <w:rsid w:val="002C7297"/>
    <w:rsid w:val="002E3843"/>
    <w:rsid w:val="002F468C"/>
    <w:rsid w:val="003018B0"/>
    <w:rsid w:val="00307494"/>
    <w:rsid w:val="003125CC"/>
    <w:rsid w:val="00322E81"/>
    <w:rsid w:val="003512F1"/>
    <w:rsid w:val="00355A35"/>
    <w:rsid w:val="00364224"/>
    <w:rsid w:val="00371660"/>
    <w:rsid w:val="003727F4"/>
    <w:rsid w:val="00373425"/>
    <w:rsid w:val="00375823"/>
    <w:rsid w:val="00385D47"/>
    <w:rsid w:val="00395C0B"/>
    <w:rsid w:val="00397D1E"/>
    <w:rsid w:val="003A465D"/>
    <w:rsid w:val="003C57AB"/>
    <w:rsid w:val="003D35FE"/>
    <w:rsid w:val="003E0CDB"/>
    <w:rsid w:val="003E2DF1"/>
    <w:rsid w:val="003F7F8B"/>
    <w:rsid w:val="00407BFB"/>
    <w:rsid w:val="00414449"/>
    <w:rsid w:val="00414903"/>
    <w:rsid w:val="00414B40"/>
    <w:rsid w:val="0041799C"/>
    <w:rsid w:val="004544F2"/>
    <w:rsid w:val="00457C36"/>
    <w:rsid w:val="00464876"/>
    <w:rsid w:val="00467ACC"/>
    <w:rsid w:val="00470A51"/>
    <w:rsid w:val="0047447F"/>
    <w:rsid w:val="004758A4"/>
    <w:rsid w:val="00485189"/>
    <w:rsid w:val="004871BF"/>
    <w:rsid w:val="00491B07"/>
    <w:rsid w:val="004A2E9E"/>
    <w:rsid w:val="004B3E8F"/>
    <w:rsid w:val="004C0996"/>
    <w:rsid w:val="004C0FC3"/>
    <w:rsid w:val="004D7163"/>
    <w:rsid w:val="004E255D"/>
    <w:rsid w:val="004F18A0"/>
    <w:rsid w:val="005014C4"/>
    <w:rsid w:val="00505A35"/>
    <w:rsid w:val="00523339"/>
    <w:rsid w:val="005444C1"/>
    <w:rsid w:val="00545B83"/>
    <w:rsid w:val="005578F5"/>
    <w:rsid w:val="00587DCB"/>
    <w:rsid w:val="00592109"/>
    <w:rsid w:val="00593E27"/>
    <w:rsid w:val="005A1991"/>
    <w:rsid w:val="005C33DB"/>
    <w:rsid w:val="005D060D"/>
    <w:rsid w:val="005D690E"/>
    <w:rsid w:val="005D7C23"/>
    <w:rsid w:val="005E296A"/>
    <w:rsid w:val="005E50A4"/>
    <w:rsid w:val="005F6EA7"/>
    <w:rsid w:val="0060176D"/>
    <w:rsid w:val="00606FCE"/>
    <w:rsid w:val="006157F5"/>
    <w:rsid w:val="00626A4B"/>
    <w:rsid w:val="00632D49"/>
    <w:rsid w:val="006375E2"/>
    <w:rsid w:val="0065117A"/>
    <w:rsid w:val="006551DC"/>
    <w:rsid w:val="00657263"/>
    <w:rsid w:val="00661D04"/>
    <w:rsid w:val="00674EF7"/>
    <w:rsid w:val="00686729"/>
    <w:rsid w:val="006C70C9"/>
    <w:rsid w:val="006D09A9"/>
    <w:rsid w:val="006D18FA"/>
    <w:rsid w:val="006D53A0"/>
    <w:rsid w:val="006E1410"/>
    <w:rsid w:val="006F33B2"/>
    <w:rsid w:val="00703085"/>
    <w:rsid w:val="007068E3"/>
    <w:rsid w:val="00730A69"/>
    <w:rsid w:val="007430D9"/>
    <w:rsid w:val="007445D1"/>
    <w:rsid w:val="00765D55"/>
    <w:rsid w:val="00781504"/>
    <w:rsid w:val="00782D60"/>
    <w:rsid w:val="00794B5D"/>
    <w:rsid w:val="007974CE"/>
    <w:rsid w:val="007A5A87"/>
    <w:rsid w:val="007B241A"/>
    <w:rsid w:val="007B52D2"/>
    <w:rsid w:val="007C1E96"/>
    <w:rsid w:val="007C31B5"/>
    <w:rsid w:val="007E2F18"/>
    <w:rsid w:val="008011CD"/>
    <w:rsid w:val="00803D24"/>
    <w:rsid w:val="00807A5B"/>
    <w:rsid w:val="00820464"/>
    <w:rsid w:val="00853D19"/>
    <w:rsid w:val="00861F78"/>
    <w:rsid w:val="00874E71"/>
    <w:rsid w:val="00881C3B"/>
    <w:rsid w:val="00882BA6"/>
    <w:rsid w:val="0089746C"/>
    <w:rsid w:val="008A16FE"/>
    <w:rsid w:val="008A658F"/>
    <w:rsid w:val="008C0245"/>
    <w:rsid w:val="008C1AD3"/>
    <w:rsid w:val="008C63BE"/>
    <w:rsid w:val="008C6D91"/>
    <w:rsid w:val="008D06CA"/>
    <w:rsid w:val="008D0EC8"/>
    <w:rsid w:val="008E4FED"/>
    <w:rsid w:val="008F4EAE"/>
    <w:rsid w:val="009018D8"/>
    <w:rsid w:val="009054E7"/>
    <w:rsid w:val="00913659"/>
    <w:rsid w:val="0091381B"/>
    <w:rsid w:val="009169A0"/>
    <w:rsid w:val="00930213"/>
    <w:rsid w:val="009512C2"/>
    <w:rsid w:val="0096047A"/>
    <w:rsid w:val="00970D62"/>
    <w:rsid w:val="00990FD3"/>
    <w:rsid w:val="009B08B7"/>
    <w:rsid w:val="009C7B77"/>
    <w:rsid w:val="009D093B"/>
    <w:rsid w:val="009D5CE8"/>
    <w:rsid w:val="009F0B3F"/>
    <w:rsid w:val="009F122F"/>
    <w:rsid w:val="009F6FFA"/>
    <w:rsid w:val="009F74CB"/>
    <w:rsid w:val="00A056D8"/>
    <w:rsid w:val="00A07CE0"/>
    <w:rsid w:val="00A07E43"/>
    <w:rsid w:val="00A100CF"/>
    <w:rsid w:val="00A17075"/>
    <w:rsid w:val="00A1726B"/>
    <w:rsid w:val="00A3540D"/>
    <w:rsid w:val="00A40BA1"/>
    <w:rsid w:val="00A4660F"/>
    <w:rsid w:val="00A47650"/>
    <w:rsid w:val="00A7691A"/>
    <w:rsid w:val="00A7775B"/>
    <w:rsid w:val="00A96077"/>
    <w:rsid w:val="00AA783D"/>
    <w:rsid w:val="00AC5352"/>
    <w:rsid w:val="00AD3BCA"/>
    <w:rsid w:val="00AD549F"/>
    <w:rsid w:val="00AE1741"/>
    <w:rsid w:val="00AE3C12"/>
    <w:rsid w:val="00AE555A"/>
    <w:rsid w:val="00AE7736"/>
    <w:rsid w:val="00AF4204"/>
    <w:rsid w:val="00B0107F"/>
    <w:rsid w:val="00B15F18"/>
    <w:rsid w:val="00B23AC0"/>
    <w:rsid w:val="00B263B6"/>
    <w:rsid w:val="00B273E1"/>
    <w:rsid w:val="00B37E50"/>
    <w:rsid w:val="00B46D55"/>
    <w:rsid w:val="00B50FCE"/>
    <w:rsid w:val="00B61FBB"/>
    <w:rsid w:val="00B64B66"/>
    <w:rsid w:val="00B77154"/>
    <w:rsid w:val="00B87335"/>
    <w:rsid w:val="00BC5DE9"/>
    <w:rsid w:val="00BD7A70"/>
    <w:rsid w:val="00BF7B79"/>
    <w:rsid w:val="00C205D6"/>
    <w:rsid w:val="00C61A2A"/>
    <w:rsid w:val="00C61D18"/>
    <w:rsid w:val="00C6679B"/>
    <w:rsid w:val="00C719A1"/>
    <w:rsid w:val="00C75C60"/>
    <w:rsid w:val="00C83568"/>
    <w:rsid w:val="00C855D9"/>
    <w:rsid w:val="00C938E1"/>
    <w:rsid w:val="00C952CD"/>
    <w:rsid w:val="00CB4467"/>
    <w:rsid w:val="00CB6D33"/>
    <w:rsid w:val="00CC14B9"/>
    <w:rsid w:val="00CC2785"/>
    <w:rsid w:val="00CE222A"/>
    <w:rsid w:val="00CF6676"/>
    <w:rsid w:val="00D05350"/>
    <w:rsid w:val="00D271E3"/>
    <w:rsid w:val="00D369CD"/>
    <w:rsid w:val="00D52B20"/>
    <w:rsid w:val="00D56263"/>
    <w:rsid w:val="00D60F08"/>
    <w:rsid w:val="00D71692"/>
    <w:rsid w:val="00D71F25"/>
    <w:rsid w:val="00D86A94"/>
    <w:rsid w:val="00DB10B8"/>
    <w:rsid w:val="00DB3715"/>
    <w:rsid w:val="00DC6E5F"/>
    <w:rsid w:val="00DE2518"/>
    <w:rsid w:val="00DE618C"/>
    <w:rsid w:val="00DF2E55"/>
    <w:rsid w:val="00DF3579"/>
    <w:rsid w:val="00E01E72"/>
    <w:rsid w:val="00E12952"/>
    <w:rsid w:val="00E21E8B"/>
    <w:rsid w:val="00E65DFD"/>
    <w:rsid w:val="00E66E55"/>
    <w:rsid w:val="00E775CB"/>
    <w:rsid w:val="00E876F5"/>
    <w:rsid w:val="00EB1586"/>
    <w:rsid w:val="00EB4F92"/>
    <w:rsid w:val="00EB5096"/>
    <w:rsid w:val="00EB6E95"/>
    <w:rsid w:val="00EC3FD0"/>
    <w:rsid w:val="00EC7E0E"/>
    <w:rsid w:val="00EE51A4"/>
    <w:rsid w:val="00F01A01"/>
    <w:rsid w:val="00F037A8"/>
    <w:rsid w:val="00F06EA7"/>
    <w:rsid w:val="00F14397"/>
    <w:rsid w:val="00F23A79"/>
    <w:rsid w:val="00F30681"/>
    <w:rsid w:val="00F347AD"/>
    <w:rsid w:val="00F35BC8"/>
    <w:rsid w:val="00F3787F"/>
    <w:rsid w:val="00F449A1"/>
    <w:rsid w:val="00F4504E"/>
    <w:rsid w:val="00F64554"/>
    <w:rsid w:val="00F74AD8"/>
    <w:rsid w:val="00F80D03"/>
    <w:rsid w:val="00FA04BE"/>
    <w:rsid w:val="00FA11FC"/>
    <w:rsid w:val="00FA3B17"/>
    <w:rsid w:val="00FA5273"/>
    <w:rsid w:val="00FA7807"/>
    <w:rsid w:val="00FB4C7E"/>
    <w:rsid w:val="00FB6C46"/>
    <w:rsid w:val="00FC35BF"/>
    <w:rsid w:val="00FC5022"/>
    <w:rsid w:val="00FD0A8A"/>
    <w:rsid w:val="00FD2956"/>
    <w:rsid w:val="00FD6796"/>
    <w:rsid w:val="00FE5436"/>
    <w:rsid w:val="00FF1FEB"/>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E1"/>
  </w:style>
  <w:style w:type="paragraph" w:styleId="Footer">
    <w:name w:val="footer"/>
    <w:basedOn w:val="Normal"/>
    <w:link w:val="FooterChar"/>
    <w:uiPriority w:val="99"/>
    <w:unhideWhenUsed/>
    <w:rsid w:val="00B2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104</cp:revision>
  <dcterms:created xsi:type="dcterms:W3CDTF">2024-01-18T15:59:00Z</dcterms:created>
  <dcterms:modified xsi:type="dcterms:W3CDTF">2024-02-05T20:24:00Z</dcterms:modified>
</cp:coreProperties>
</file>